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48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отдыхающих на базе отдыха</w:t>
      </w:r>
    </w:p>
    <w:p w:rsidR="00000000" w:rsidRDefault="0064548D">
      <w:pPr>
        <w:pStyle w:val="right"/>
      </w:pPr>
      <w:r>
        <w:t>Приложение 1 к Типовому положению о базе отдыха объединения (предприятия, организации)</w:t>
      </w:r>
    </w:p>
    <w:p w:rsidR="00000000" w:rsidRDefault="00645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48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отдыхающих на базе отдыха</w:t>
      </w:r>
    </w:p>
    <w:p w:rsidR="00000000" w:rsidRDefault="0064548D">
      <w:pPr>
        <w:pStyle w:val="HTML"/>
      </w:pPr>
      <w:r>
        <w:t>---------------------------------------------------------------------------</w:t>
      </w:r>
    </w:p>
    <w:p w:rsidR="00000000" w:rsidRDefault="0064548D">
      <w:pPr>
        <w:pStyle w:val="HTML"/>
      </w:pPr>
      <w:r>
        <w:t>¦ N ¦Фамилия,¦Год  ¦  Место  ¦   Паспорт   ¦N пу-¦ Срок  ¦Фактичес-¦Приме-¦</w:t>
      </w:r>
    </w:p>
    <w:p w:rsidR="00000000" w:rsidRDefault="0064548D">
      <w:pPr>
        <w:pStyle w:val="HTML"/>
      </w:pPr>
      <w:r>
        <w:t>¦п/п¦  имя,  ¦рож- ¦ работы, ¦ (серия, N,  ¦тевки¦путевки¦кое пре- ¦чание ¦</w:t>
      </w:r>
    </w:p>
    <w:p w:rsidR="00000000" w:rsidRDefault="0064548D">
      <w:pPr>
        <w:pStyle w:val="HTML"/>
      </w:pPr>
      <w:r>
        <w:t>¦   ¦отчество¦дения¦должност</w:t>
      </w:r>
      <w:r>
        <w:t>ь¦ кем и когда ¦     ¦       ¦бывание  ¦      ¦</w:t>
      </w:r>
    </w:p>
    <w:p w:rsidR="00000000" w:rsidRDefault="0064548D">
      <w:pPr>
        <w:pStyle w:val="HTML"/>
      </w:pPr>
      <w:r>
        <w:t>¦   ¦        ¦     ¦         ¦ выдан), или ¦     ¦       ¦в днях   ¦      ¦</w:t>
      </w:r>
    </w:p>
    <w:p w:rsidR="00000000" w:rsidRDefault="0064548D">
      <w:pPr>
        <w:pStyle w:val="HTML"/>
      </w:pPr>
      <w:r>
        <w:t>¦   ¦        ¦     ¦         ¦  указать N  ¦     +-------+---------+      ¦</w:t>
      </w:r>
    </w:p>
    <w:p w:rsidR="00000000" w:rsidRDefault="0064548D">
      <w:pPr>
        <w:pStyle w:val="HTML"/>
      </w:pPr>
      <w:r>
        <w:t>¦   ¦        ¦     ¦         ¦удостоверения¦     ¦ с ¦по</w:t>
      </w:r>
      <w:r>
        <w:t xml:space="preserve"> ¦ с  ¦ по ¦      ¦</w:t>
      </w:r>
    </w:p>
    <w:p w:rsidR="00000000" w:rsidRDefault="0064548D">
      <w:pPr>
        <w:pStyle w:val="HTML"/>
      </w:pPr>
      <w:r>
        <w:t>¦   ¦        ¦     ¦         ¦и кем выдано ¦     ¦   ¦   ¦    ¦    ¦      ¦</w:t>
      </w:r>
    </w:p>
    <w:p w:rsidR="00000000" w:rsidRDefault="0064548D">
      <w:pPr>
        <w:pStyle w:val="HTML"/>
      </w:pPr>
      <w:r>
        <w:t>+---+--------+-----+---------+-------------+-----+---+---+----+----+------+</w:t>
      </w:r>
    </w:p>
    <w:p w:rsidR="00000000" w:rsidRDefault="0064548D">
      <w:pPr>
        <w:pStyle w:val="HTML"/>
      </w:pPr>
      <w:r>
        <w:t>----+--------+-----+---------+-------------+-----+---+---+----+----+-------</w:t>
      </w:r>
    </w:p>
    <w:p w:rsidR="00000000" w:rsidRDefault="006454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48D">
      <w:pPr>
        <w:pStyle w:val="right"/>
      </w:pPr>
      <w:r>
        <w:t>Источни</w:t>
      </w:r>
      <w:r>
        <w:t>к - Постановление Госкомтруда СССР, Секретариата ВЦСПС от 17.07.1987 № 21-20/468</w:t>
      </w:r>
    </w:p>
    <w:p w:rsidR="00000000" w:rsidRDefault="006454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https://порядокправа.рф/obrazecy/zhurnal_registracii_otdyxayushhix_na_baze_otdyxa.htm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8D"/>
    <w:rsid w:val="0064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39D9A0-154B-4293-88E0-F22AB609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tdyxayushhix_na_baze_otdy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отдыхающих на базе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