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4038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Заключение о согласовании (несогласовании) правил внутреннего контроля организации требованиям законодательства Российской Федерации о противодействии легализации </w:t>
      </w:r>
      <w:r>
        <w:rPr>
          <w:rFonts w:eastAsia="Times New Roman"/>
        </w:rPr>
        <w:t>(отмыванию) доходов, полученных преступным путем, и финансированию терроризма</w:t>
      </w:r>
    </w:p>
    <w:p w:rsidR="00000000" w:rsidRDefault="00204038">
      <w:pPr>
        <w:pStyle w:val="right"/>
      </w:pPr>
      <w:r>
        <w:t>Приложение N 1 к Методическим указаниям, утв. Приказом Российской государственной пробирной палаты от 07.07.2003 N 47</w:t>
      </w:r>
    </w:p>
    <w:p w:rsidR="00000000" w:rsidRDefault="00204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038">
      <w:pPr>
        <w:pStyle w:val="HTML"/>
      </w:pPr>
      <w:r>
        <w:t xml:space="preserve">                             ЗАКЛЮЧЕНИЕ</w:t>
      </w:r>
    </w:p>
    <w:p w:rsidR="00000000" w:rsidRDefault="00204038">
      <w:pPr>
        <w:pStyle w:val="HTML"/>
      </w:pPr>
    </w:p>
    <w:p w:rsidR="00000000" w:rsidRDefault="00204038">
      <w:pPr>
        <w:pStyle w:val="HTML"/>
      </w:pPr>
      <w:r>
        <w:t xml:space="preserve">По представленным </w:t>
      </w:r>
      <w:r>
        <w:t>правилам внутреннего контроля</w:t>
      </w:r>
    </w:p>
    <w:p w:rsidR="00000000" w:rsidRDefault="00204038">
      <w:pPr>
        <w:pStyle w:val="HTML"/>
      </w:pPr>
      <w:r>
        <w:t>______________________________________________________________________</w:t>
      </w:r>
    </w:p>
    <w:p w:rsidR="00000000" w:rsidRDefault="00204038">
      <w:pPr>
        <w:pStyle w:val="HTML"/>
      </w:pPr>
      <w:r>
        <w:t>(полное или краткое наименование юридического лица)</w:t>
      </w:r>
    </w:p>
    <w:p w:rsidR="00000000" w:rsidRDefault="00204038">
      <w:pPr>
        <w:pStyle w:val="HTML"/>
      </w:pPr>
    </w:p>
    <w:p w:rsidR="00000000" w:rsidRDefault="00204038">
      <w:pPr>
        <w:pStyle w:val="HTML"/>
      </w:pPr>
      <w:r>
        <w:t>замечаний нет/имеются следующие замечания (ненужное зачеркнуть):</w:t>
      </w:r>
    </w:p>
    <w:p w:rsidR="00000000" w:rsidRDefault="00204038">
      <w:pPr>
        <w:pStyle w:val="HTML"/>
      </w:pPr>
      <w:r>
        <w:t>_____________________________________</w:t>
      </w:r>
      <w:r>
        <w:t>_________________________________</w:t>
      </w:r>
    </w:p>
    <w:p w:rsidR="00000000" w:rsidRDefault="00204038">
      <w:pPr>
        <w:pStyle w:val="HTML"/>
      </w:pPr>
      <w:r>
        <w:t>______________________________________________________________________</w:t>
      </w:r>
    </w:p>
    <w:p w:rsidR="00000000" w:rsidRDefault="00204038">
      <w:pPr>
        <w:pStyle w:val="HTML"/>
      </w:pPr>
      <w:r>
        <w:t>______________________________________________________________________</w:t>
      </w:r>
    </w:p>
    <w:p w:rsidR="00000000" w:rsidRDefault="00204038">
      <w:pPr>
        <w:pStyle w:val="HTML"/>
      </w:pPr>
      <w:r>
        <w:t>______________________________________________________________________</w:t>
      </w:r>
    </w:p>
    <w:p w:rsidR="00000000" w:rsidRDefault="00204038">
      <w:pPr>
        <w:pStyle w:val="HTML"/>
      </w:pPr>
      <w:r>
        <w:t>_________</w:t>
      </w:r>
      <w:r>
        <w:t>_____________________________________________________________</w:t>
      </w:r>
    </w:p>
    <w:p w:rsidR="00000000" w:rsidRDefault="00204038">
      <w:pPr>
        <w:pStyle w:val="HTML"/>
      </w:pPr>
      <w:r>
        <w:t>______________________________________________________________________</w:t>
      </w:r>
    </w:p>
    <w:p w:rsidR="00000000" w:rsidRDefault="00204038">
      <w:pPr>
        <w:pStyle w:val="HTML"/>
      </w:pPr>
      <w:r>
        <w:t>______________________________________________________________________</w:t>
      </w:r>
    </w:p>
    <w:p w:rsidR="00000000" w:rsidRDefault="00204038">
      <w:pPr>
        <w:pStyle w:val="HTML"/>
      </w:pPr>
      <w:r>
        <w:t>В  связи с этим предлагается направить уведомление о</w:t>
      </w:r>
      <w:r>
        <w:t xml:space="preserve"> согласовании</w:t>
      </w:r>
    </w:p>
    <w:p w:rsidR="00000000" w:rsidRDefault="00204038">
      <w:pPr>
        <w:pStyle w:val="HTML"/>
      </w:pPr>
      <w:r>
        <w:t>(несогласовании)  правил  внутреннего контроля указанному юридическому</w:t>
      </w:r>
    </w:p>
    <w:p w:rsidR="00000000" w:rsidRDefault="00204038">
      <w:pPr>
        <w:pStyle w:val="HTML"/>
      </w:pPr>
      <w:r>
        <w:t>лицу о результатах рассмотрения правил внутреннего контроля.</w:t>
      </w:r>
    </w:p>
    <w:p w:rsidR="00000000" w:rsidRDefault="00204038">
      <w:pPr>
        <w:pStyle w:val="HTML"/>
      </w:pPr>
    </w:p>
    <w:p w:rsidR="00000000" w:rsidRDefault="00204038">
      <w:pPr>
        <w:pStyle w:val="HTML"/>
      </w:pPr>
      <w:r>
        <w:t>Ответственный исполнитель:           ___________           ___________</w:t>
      </w:r>
    </w:p>
    <w:p w:rsidR="00000000" w:rsidRDefault="00204038">
      <w:pPr>
        <w:pStyle w:val="HTML"/>
      </w:pPr>
      <w:r>
        <w:t>(подпись)             (Ф.И.О.)</w:t>
      </w:r>
    </w:p>
    <w:p w:rsidR="00000000" w:rsidRDefault="00204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038">
      <w:pPr>
        <w:pStyle w:val="right"/>
      </w:pPr>
      <w:r>
        <w:t>Источн</w:t>
      </w:r>
      <w:r>
        <w:t>ик - Приказ Минфина РФ от 07.07.2003 № 47</w:t>
      </w:r>
    </w:p>
    <w:p w:rsidR="00000000" w:rsidRDefault="002040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https://порядокправа.рф/obrazecy/zaklyuchenie_o_soglasovanii_nesoglasovanii_pravil_vnutrennego_kontrolya_organizacii_trebovaniyam_zakon.htm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038"/>
    <w:rsid w:val="00204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86714B-4A5B-426D-A299-77D586551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soglasovanii_nesoglasovanii_pravil_vnutrennego_kontrolya_organizacii_trebovaniyam_zak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согласовании (несогласовании) правил внутреннего контроля организации требованиям законодательства Российской Федерации о противодействии легализации (отмыванию) доходов, полученных преступным путем, и финансированию терроризма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2022-08-25T16:13:00Z</dcterms:created>
  <dcterms:modified xsi:type="dcterms:W3CDTF">2022-08-25T16:13:00Z</dcterms:modified>
</cp:coreProperties>
</file>