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BB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музея (с условием об испытании)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музея (с условием об испытании)</w:t>
      </w:r>
    </w:p>
    <w:p w:rsidR="00000000" w:rsidRDefault="00267BB9">
      <w:pPr>
        <w:pStyle w:val="HTML"/>
      </w:pPr>
      <w:r>
        <w:t>г. _______________                                    "___"________ ____ г.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_______________________________________________, именуем__ в дальнейшем</w:t>
      </w:r>
    </w:p>
    <w:p w:rsidR="00000000" w:rsidRDefault="00267BB9">
      <w:pPr>
        <w:pStyle w:val="HTML"/>
      </w:pPr>
      <w:r>
        <w:t>(наименование работодателя)</w:t>
      </w:r>
    </w:p>
    <w:p w:rsidR="00000000" w:rsidRDefault="00267BB9">
      <w:pPr>
        <w:pStyle w:val="HTML"/>
      </w:pPr>
      <w:r>
        <w:t>"Работодатель", в лице ______________________________________, действующ___</w:t>
      </w:r>
    </w:p>
    <w:p w:rsidR="00000000" w:rsidRDefault="00267BB9">
      <w:pPr>
        <w:pStyle w:val="HTML"/>
      </w:pPr>
      <w:r>
        <w:t>(должность, Ф.И.О.)</w:t>
      </w:r>
    </w:p>
    <w:p w:rsidR="00000000" w:rsidRDefault="00267BB9">
      <w:pPr>
        <w:pStyle w:val="HTML"/>
      </w:pPr>
      <w:r>
        <w:t xml:space="preserve">на основании ____________ (Устава и т.д.), с одной стороны, </w:t>
      </w:r>
      <w:r>
        <w:t>и гражданин(ка)</w:t>
      </w:r>
    </w:p>
    <w:p w:rsidR="00000000" w:rsidRDefault="00267BB9">
      <w:pPr>
        <w:pStyle w:val="HTML"/>
      </w:pPr>
      <w:r>
        <w:t>РФ ___________________________________, именуем___ в дальнейшем "Работник",</w:t>
      </w:r>
    </w:p>
    <w:p w:rsidR="00000000" w:rsidRDefault="00267BB9">
      <w:pPr>
        <w:pStyle w:val="HTML"/>
      </w:pPr>
      <w:r>
        <w:t>(фамилия, имя, отчество)</w:t>
      </w:r>
    </w:p>
    <w:p w:rsidR="00000000" w:rsidRDefault="00267BB9">
      <w:pPr>
        <w:pStyle w:val="HTML"/>
      </w:pPr>
      <w:r>
        <w:t>с другой стороны, заключили договор о нижеследующем: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7BB9">
      <w:pPr>
        <w:pStyle w:val="just"/>
      </w:pPr>
      <w:r>
        <w:t>1.1. Работодатель обязуется предоставить Работнику работу в должн</w:t>
      </w:r>
      <w:r>
        <w:t>ости директора музея,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</w:t>
      </w:r>
      <w:r>
        <w:t>нным договором, своевременно и в полном размере выплачивать Работнику заработную плату, а Работник обязуется лично выполнять функции директора музея, соблюдать Правила внутреннего трудового распорядка, действующие у Работодателя.</w:t>
      </w:r>
    </w:p>
    <w:p w:rsidR="00000000" w:rsidRDefault="00267BB9">
      <w:pPr>
        <w:pStyle w:val="just"/>
      </w:pPr>
      <w:r>
        <w:t>1.2. Работа по договору яв</w:t>
      </w:r>
      <w:r>
        <w:t>ляется для Работника основной.</w:t>
      </w:r>
    </w:p>
    <w:p w:rsidR="00000000" w:rsidRDefault="00267BB9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267BB9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связаны с вы</w:t>
      </w:r>
      <w:r>
        <w:t>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67BB9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профессиональны</w:t>
      </w:r>
      <w:r>
        <w:t>х заболеваний.</w:t>
      </w:r>
    </w:p>
    <w:p w:rsidR="00000000" w:rsidRDefault="00267BB9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267BB9">
      <w:pPr>
        <w:pStyle w:val="just"/>
      </w:pPr>
      <w:r>
        <w:t>1.7. В целях проверки соответствия Р</w:t>
      </w:r>
      <w:r>
        <w:t>аботника поручаемой работе стороны согласовали проведение испытания в течение ______ месяцев.</w:t>
      </w:r>
    </w:p>
    <w:p w:rsidR="00000000" w:rsidRDefault="00267BB9">
      <w:pPr>
        <w:pStyle w:val="just"/>
      </w:pPr>
      <w:r>
        <w:t>1.8.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</w:t>
      </w:r>
      <w:r>
        <w:t xml:space="preserve"> основаниях.</w:t>
      </w:r>
    </w:p>
    <w:p w:rsidR="00000000" w:rsidRDefault="00267BB9">
      <w:pPr>
        <w:pStyle w:val="just"/>
      </w:pPr>
      <w:r>
        <w:lastRenderedPageBreak/>
        <w:t>1.9. Работник подчиняется непосредственно _____________________.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67BB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</w:t>
      </w:r>
      <w:r>
        <w:t>ручению Работодателя или его представителя).</w:t>
      </w:r>
    </w:p>
    <w:p w:rsidR="00000000" w:rsidRDefault="00267BB9">
      <w:pPr>
        <w:pStyle w:val="just"/>
      </w:pPr>
      <w:r>
        <w:t>2.2. Дата начала работы: "___"________ ____ г.</w:t>
      </w:r>
    </w:p>
    <w:p w:rsidR="00000000" w:rsidRDefault="00267BB9">
      <w:pPr>
        <w:pStyle w:val="just"/>
      </w:pPr>
      <w:r>
        <w:t>2.3. Договор заключен на неопределенный срок.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67BB9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267BB9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267BB9">
      <w:pPr>
        <w:pStyle w:val="just"/>
      </w:pPr>
      <w:r>
        <w:t>3.3. В случае выполнения Работником наряду со своей основной работой дополнительно</w:t>
      </w:r>
      <w:r>
        <w:t>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67BB9">
      <w:pPr>
        <w:pStyle w:val="just"/>
      </w:pPr>
      <w:r>
        <w:t>3.4. Сверхурочная работа оплачив</w:t>
      </w:r>
      <w:r>
        <w:t>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</w:t>
      </w:r>
      <w:r>
        <w:t>о не менее времени, отработанного сверхурочно.</w:t>
      </w:r>
    </w:p>
    <w:p w:rsidR="00000000" w:rsidRDefault="00267BB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</w:t>
      </w:r>
      <w:r>
        <w:t xml:space="preserve">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</w:t>
      </w:r>
      <w:r>
        <w:t>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67BB9">
      <w:pPr>
        <w:pStyle w:val="just"/>
      </w:pPr>
      <w:r>
        <w:t>3.6.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267BB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67BB9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267BB9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</w:t>
      </w:r>
      <w:r>
        <w:t>нутреннего трудового распорядка.</w:t>
      </w:r>
    </w:p>
    <w:p w:rsidR="00000000" w:rsidRDefault="00267BB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67BB9">
      <w:pPr>
        <w:pStyle w:val="just"/>
      </w:pPr>
      <w:r>
        <w:t>4.1. Работнику устанавливается следующий режим рабоч</w:t>
      </w:r>
      <w:r>
        <w:t xml:space="preserve">его времени </w:t>
      </w:r>
      <w:r>
        <w:rPr>
          <w:vertAlign w:val="superscript"/>
        </w:rPr>
        <w:t>1</w:t>
      </w:r>
      <w:r>
        <w:t xml:space="preserve"> : _______________________________________ с предоставлением ____ выходного(ых) дня (дней) _________________.</w:t>
      </w:r>
    </w:p>
    <w:p w:rsidR="00000000" w:rsidRDefault="00267BB9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67BB9">
      <w:pPr>
        <w:pStyle w:val="just"/>
      </w:pPr>
      <w:r>
        <w:t>Время окончания работы: ________________________.</w:t>
      </w:r>
    </w:p>
    <w:p w:rsidR="00000000" w:rsidRDefault="00267BB9">
      <w:pPr>
        <w:pStyle w:val="just"/>
      </w:pPr>
      <w:r>
        <w:t xml:space="preserve">4.3. В течение рабочего дня </w:t>
      </w:r>
      <w:r>
        <w:t xml:space="preserve">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67BB9">
      <w:pPr>
        <w:pStyle w:val="just"/>
      </w:pPr>
      <w:r>
        <w:t>4.4. Ежегодный основной оплачиваемый отпуск предоставляется Работнику продолжительностью ________ (не менее 28) календарных дней.</w:t>
      </w:r>
    </w:p>
    <w:p w:rsidR="00000000" w:rsidRDefault="00267BB9">
      <w:pPr>
        <w:pStyle w:val="just"/>
      </w:pPr>
      <w:r>
        <w:t>Право на и</w:t>
      </w:r>
      <w:r>
        <w:t>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67BB9">
      <w:pPr>
        <w:pStyle w:val="just"/>
      </w:pPr>
      <w:r>
        <w:t>Отпуск за вто</w:t>
      </w:r>
      <w:r>
        <w:t>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67BB9">
      <w:pPr>
        <w:pStyle w:val="just"/>
      </w:pPr>
      <w:r>
        <w:t>О времени начала отпуска Работник должен быть извещен под ро</w:t>
      </w:r>
      <w:r>
        <w:t>спись не позднее чем за две недели до его начала.</w:t>
      </w:r>
    </w:p>
    <w:p w:rsidR="00000000" w:rsidRDefault="00267BB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</w:t>
      </w:r>
      <w:r>
        <w:t>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67BB9">
      <w:pPr>
        <w:pStyle w:val="just"/>
      </w:pPr>
      <w:r>
        <w:t>5.1. Должностные обязанности Работника:</w:t>
      </w:r>
    </w:p>
    <w:p w:rsidR="00000000" w:rsidRDefault="00267BB9">
      <w:pPr>
        <w:pStyle w:val="just"/>
      </w:pPr>
      <w:r>
        <w:t>5.1.1. Обеспечивает научную пропаганду художественного, историко-культу</w:t>
      </w:r>
      <w:r>
        <w:t>рного и литературного наследия народов, лучших отечественных произведений культуры и культурных ценностей мирового искусства в целях воспитания широких масс трудящихся, пропаганды трудовых и боевых традиций народа; проведение массовой научно-просветительно</w:t>
      </w:r>
      <w:r>
        <w:t>й работы, способствующей повышению образованности и культуры посетителей, формированию эстетических взглядов.</w:t>
      </w:r>
    </w:p>
    <w:p w:rsidR="00000000" w:rsidRDefault="00267BB9">
      <w:pPr>
        <w:pStyle w:val="just"/>
      </w:pPr>
      <w:r>
        <w:t>5.1.2. Утверждает перспективные и текущие планы работы музея.</w:t>
      </w:r>
    </w:p>
    <w:p w:rsidR="00000000" w:rsidRDefault="00267BB9">
      <w:pPr>
        <w:pStyle w:val="just"/>
      </w:pPr>
      <w:r>
        <w:t>5.1.3. Организует в установленном порядке научные связи, обмен выставками с отечественными и зарубежными музеями.</w:t>
      </w:r>
    </w:p>
    <w:p w:rsidR="00000000" w:rsidRDefault="00267BB9">
      <w:pPr>
        <w:pStyle w:val="just"/>
      </w:pPr>
      <w:r>
        <w:t>5.1.4. Обеспечивает комплектование фондов музеев, изучение и популяризацию их.</w:t>
      </w:r>
    </w:p>
    <w:p w:rsidR="00000000" w:rsidRDefault="00267BB9">
      <w:pPr>
        <w:pStyle w:val="just"/>
      </w:pPr>
      <w:r>
        <w:t>5.1.5. Организует учет наличия и движения музейных фондов, их р</w:t>
      </w:r>
      <w:r>
        <w:t>азмещение в специально оборудованных фондохранилищах, а также проведение необходимых реставрационных работ.</w:t>
      </w:r>
    </w:p>
    <w:p w:rsidR="00000000" w:rsidRDefault="00267BB9">
      <w:pPr>
        <w:pStyle w:val="just"/>
      </w:pPr>
      <w:r>
        <w:t>5.1.6. Поддерживает постоянную связь с общественными организациями, предприятиями, учреждениями, учебными заведениями и другими организациями, обесп</w:t>
      </w:r>
      <w:r>
        <w:t>ечивает музей квалифицированными кадрами.</w:t>
      </w:r>
    </w:p>
    <w:p w:rsidR="00000000" w:rsidRDefault="00267BB9">
      <w:pPr>
        <w:pStyle w:val="just"/>
      </w:pPr>
      <w:r>
        <w:t>5.1.7. Обеспечивает правильное сочетание экономических и административных методов руководства, материальных и моральных стимулов для улучшения работы.</w:t>
      </w:r>
    </w:p>
    <w:p w:rsidR="00000000" w:rsidRDefault="00267BB9">
      <w:pPr>
        <w:pStyle w:val="just"/>
      </w:pPr>
      <w:r>
        <w:t xml:space="preserve">5.1.8. Обеспечивает правильное расходование денежных средств и </w:t>
      </w:r>
      <w:r>
        <w:t>сохранность музейных ценностей.</w:t>
      </w:r>
    </w:p>
    <w:p w:rsidR="00000000" w:rsidRDefault="00267BB9">
      <w:pPr>
        <w:pStyle w:val="just"/>
      </w:pPr>
      <w:r>
        <w:t>5.1.9. Организует учет и установленную отчетность.</w:t>
      </w:r>
    </w:p>
    <w:p w:rsidR="00000000" w:rsidRDefault="00267BB9">
      <w:pPr>
        <w:pStyle w:val="just"/>
      </w:pPr>
      <w:r>
        <w:t>5.1.10.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</w:t>
      </w:r>
      <w:r>
        <w:t>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67BB9">
      <w:pPr>
        <w:pStyle w:val="just"/>
      </w:pPr>
      <w:r>
        <w:t>5.1.11. Отправляется в служебные командировки на территории России и за рубежом.</w:t>
      </w:r>
    </w:p>
    <w:p w:rsidR="00000000" w:rsidRDefault="00267BB9">
      <w:pPr>
        <w:pStyle w:val="just"/>
      </w:pPr>
      <w:r>
        <w:t>5.2. Работник имеет п</w:t>
      </w:r>
      <w:r>
        <w:t>раво на:</w:t>
      </w:r>
    </w:p>
    <w:p w:rsidR="00000000" w:rsidRDefault="00267BB9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67BB9">
      <w:pPr>
        <w:pStyle w:val="just"/>
      </w:pPr>
      <w:r>
        <w:t>- предоставление ему работы, обусловленной договором;</w:t>
      </w:r>
    </w:p>
    <w:p w:rsidR="00000000" w:rsidRDefault="00267BB9">
      <w:pPr>
        <w:pStyle w:val="just"/>
      </w:pPr>
      <w:r>
        <w:t>- рабочее место, соответствующее государственным нормативным т</w:t>
      </w:r>
      <w:r>
        <w:t>ребованиям охраны труда и условиям, предусмотренным коллективным договором (при наличии);</w:t>
      </w:r>
    </w:p>
    <w:p w:rsidR="00000000" w:rsidRDefault="00267BB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67BB9">
      <w:pPr>
        <w:pStyle w:val="just"/>
      </w:pPr>
      <w:r>
        <w:t>- отды</w:t>
      </w:r>
      <w:r>
        <w:t>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</w:t>
      </w:r>
      <w:r>
        <w:t>сков;</w:t>
      </w:r>
    </w:p>
    <w:p w:rsidR="00000000" w:rsidRDefault="00267BB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67BB9">
      <w:pPr>
        <w:pStyle w:val="just"/>
      </w:pPr>
      <w:r>
        <w:t>- защиту своих трудовых прав, свобод и законных интересов всеми не запрещенными законом способами</w:t>
      </w:r>
      <w:r>
        <w:t>;</w:t>
      </w:r>
    </w:p>
    <w:p w:rsidR="00000000" w:rsidRDefault="00267BB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67BB9">
      <w:pPr>
        <w:pStyle w:val="just"/>
      </w:pPr>
      <w:r>
        <w:t xml:space="preserve">- обязательное социальное страхование в случаях, предусмотренных </w:t>
      </w:r>
      <w:r>
        <w:t>федеральными законами.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67BB9">
      <w:pPr>
        <w:pStyle w:val="just"/>
      </w:pPr>
      <w:r>
        <w:t>6.1. Работодатель вправе:</w:t>
      </w:r>
    </w:p>
    <w:p w:rsidR="00000000" w:rsidRDefault="00267BB9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67BB9">
      <w:pPr>
        <w:pStyle w:val="just"/>
      </w:pPr>
      <w:r>
        <w:t>- поощрять Работника за добро</w:t>
      </w:r>
      <w:r>
        <w:t>совестный эффективный труд;</w:t>
      </w:r>
    </w:p>
    <w:p w:rsidR="00000000" w:rsidRDefault="00267BB9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работников, соблюдения Правил внутреннего трудового распорядка;</w:t>
      </w:r>
    </w:p>
    <w:p w:rsidR="00000000" w:rsidRDefault="00267BB9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67BB9">
      <w:pPr>
        <w:pStyle w:val="just"/>
      </w:pPr>
      <w:r>
        <w:t>- проводить в соо</w:t>
      </w:r>
      <w:r>
        <w:t>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67BB9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67BB9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67BB9">
      <w:pPr>
        <w:pStyle w:val="just"/>
      </w:pPr>
      <w:r>
        <w:t>- с согласия Работни</w:t>
      </w:r>
      <w:r>
        <w:t>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267BB9">
      <w:pPr>
        <w:pStyle w:val="just"/>
      </w:pPr>
      <w:r>
        <w:t>- принимать локальные нормативные акты.</w:t>
      </w:r>
    </w:p>
    <w:p w:rsidR="00000000" w:rsidRDefault="00267BB9">
      <w:pPr>
        <w:pStyle w:val="just"/>
      </w:pPr>
      <w:r>
        <w:t>6.2. Работодатель обязан:</w:t>
      </w:r>
    </w:p>
    <w:p w:rsidR="00000000" w:rsidRDefault="00267BB9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67BB9">
      <w:pPr>
        <w:pStyle w:val="just"/>
      </w:pPr>
      <w:r>
        <w:t>- предоставлять Работнику работу, обусловленную договором;</w:t>
      </w:r>
    </w:p>
    <w:p w:rsidR="00000000" w:rsidRDefault="00267BB9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267BB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67BB9">
      <w:pPr>
        <w:pStyle w:val="just"/>
      </w:pPr>
      <w:r>
        <w:t>- выплачивать своевременно и в полном размере причитающуюся Работнику за</w:t>
      </w:r>
      <w:r>
        <w:t>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67BB9">
      <w:pPr>
        <w:pStyle w:val="just"/>
      </w:pPr>
      <w:r>
        <w:t>- обеспечивать бытовые нужды Работника, связанные с исполнение</w:t>
      </w:r>
      <w:r>
        <w:t>м трудовых обязанностей;</w:t>
      </w:r>
    </w:p>
    <w:p w:rsidR="00000000" w:rsidRDefault="00267BB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67BB9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</w:t>
      </w:r>
      <w:r>
        <w:t xml:space="preserve">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67BB9">
      <w:pPr>
        <w:pStyle w:val="just"/>
      </w:pPr>
      <w:r>
        <w:t>- ознакомить Работника с принятыми локальными нормативными актами, касающимися его трудовой деятел</w:t>
      </w:r>
      <w:r>
        <w:t>ьности либо изменяющими его положение в организации;</w:t>
      </w:r>
    </w:p>
    <w:p w:rsidR="00000000" w:rsidRDefault="00267BB9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</w:t>
      </w:r>
      <w:r>
        <w:t>льными нормативными актами.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67BB9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</w:t>
      </w:r>
      <w:r>
        <w:t xml:space="preserve"> соглашениями сторон и действующим законодательством Российской Федерации.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8. ИСПОЛЬЗОВАНИЕ РАБОТНИКОМ ЛИЧНОГО ИМУЩЕСТВА В СЛУЖЕБНЫХ ЦЕЛЯХ</w:t>
      </w:r>
    </w:p>
    <w:p w:rsidR="00000000" w:rsidRDefault="00267BB9">
      <w:pPr>
        <w:pStyle w:val="just"/>
      </w:pPr>
      <w:r>
        <w:t xml:space="preserve">8.1. Работник имеет право в случае необходимости либо по согласованию с Работодателем использовать личное имущество </w:t>
      </w:r>
      <w:r>
        <w:t>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267BB9">
      <w:pPr>
        <w:pStyle w:val="just"/>
      </w:pPr>
      <w:r>
        <w:t>8.2. В случае возникновения необходимости регулярного исполь</w:t>
      </w:r>
      <w:r>
        <w:t>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</w:t>
      </w:r>
      <w:r>
        <w:t>сации за использование, а также права сторон договора в отношении такого имущества.</w:t>
      </w:r>
    </w:p>
    <w:p w:rsidR="00000000" w:rsidRDefault="00267BB9">
      <w:pPr>
        <w:pStyle w:val="just"/>
      </w:pPr>
      <w:r>
        <w:t>8.3. В случае если использование имущества Работника в служебных целях осуществляется нерегулярно, указанная в п. 8.1 компенсация выплачивается на основании документов и ин</w:t>
      </w:r>
      <w:r>
        <w:t>ых свидетельств, подтверждающих служебное использование такого имущества.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67BB9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</w:t>
      </w:r>
      <w:r>
        <w:t>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  <w:r>
        <w:t xml:space="preserve"> Расчет убытков Работодателя в случае причинения ему материального ущерба Работником осуществляется в соответствии с нормами, предусмотренными гражданским законодательством.</w:t>
      </w:r>
    </w:p>
    <w:p w:rsidR="00000000" w:rsidRDefault="00267BB9">
      <w:pPr>
        <w:pStyle w:val="just"/>
      </w:pPr>
      <w:r>
        <w:t>9.2. Работодатель несет перед Работником материальную и иную ответственность согла</w:t>
      </w:r>
      <w:r>
        <w:t>сно действующему законодательству Российской Федерации.</w:t>
      </w:r>
    </w:p>
    <w:p w:rsidR="00000000" w:rsidRDefault="00267BB9">
      <w:pPr>
        <w:pStyle w:val="just"/>
      </w:pPr>
      <w:r>
        <w:t>9.3.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67BB9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67BB9">
      <w:pPr>
        <w:pStyle w:val="just"/>
      </w:pPr>
      <w:r>
        <w:t>9.5. Каждая из сторон обязана доказывать сумму причиненного ущерба.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10. ПРЕКРАЩЕН</w:t>
      </w:r>
      <w:r>
        <w:rPr>
          <w:rFonts w:eastAsia="Times New Roman"/>
        </w:rPr>
        <w:t>ИЕ ДОГОВОРА</w:t>
      </w:r>
    </w:p>
    <w:p w:rsidR="00000000" w:rsidRDefault="00267BB9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267BB9">
      <w:pPr>
        <w:pStyle w:val="just"/>
      </w:pPr>
      <w:r>
        <w:t>10.1.1. Соглашение сторон.</w:t>
      </w:r>
    </w:p>
    <w:p w:rsidR="00000000" w:rsidRDefault="00267BB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один месяц</w:t>
      </w:r>
      <w:r>
        <w:t xml:space="preserve">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67BB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67BB9">
      <w:pPr>
        <w:pStyle w:val="just"/>
      </w:pPr>
      <w:r>
        <w:t xml:space="preserve">10.1.4. Иные </w:t>
      </w:r>
      <w:r>
        <w:t>основания, предусмотренные трудовым законодательством Российской Федерации.</w:t>
      </w:r>
    </w:p>
    <w:p w:rsidR="00000000" w:rsidRDefault="00267BB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</w:t>
      </w:r>
      <w:r>
        <w:t>ось место работы (должность).</w:t>
      </w:r>
    </w:p>
    <w:p w:rsidR="00000000" w:rsidRDefault="00267BB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______________________________.</w:t>
      </w:r>
    </w:p>
    <w:p w:rsidR="00000000" w:rsidRDefault="00267BB9">
      <w:pPr>
        <w:pStyle w:val="just"/>
      </w:pPr>
      <w:r>
        <w:t>10.4. Дополнительными основаниями расторжения трудового договора яв</w:t>
      </w:r>
      <w:r>
        <w:t>ляются:</w:t>
      </w:r>
    </w:p>
    <w:p w:rsidR="00000000" w:rsidRDefault="00267BB9">
      <w:pPr>
        <w:pStyle w:val="just"/>
      </w:pPr>
      <w:r>
        <w:t>1) в связи с отстранением от должности руководителя организации-должника в соответствии с законодательством о несостоятельности (банкротстве);</w:t>
      </w:r>
    </w:p>
    <w:p w:rsidR="00000000" w:rsidRDefault="00267BB9">
      <w:pPr>
        <w:pStyle w:val="just"/>
      </w:pPr>
      <w:r>
        <w:t>2) в связи с принятием уполномоченным органом юридического лица, либо собственником имущества организации</w:t>
      </w:r>
      <w:r>
        <w:t xml:space="preserve">, либо уполномоченным собственником лицом (органом) решения о прекращении трудового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67BB9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267BB9">
      <w:pPr>
        <w:pStyle w:val="just"/>
      </w:pPr>
      <w:r>
        <w:t>11.2. Условия договора имеют обязательную юриди</w:t>
      </w:r>
      <w:r>
        <w:t>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67BB9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</w:t>
      </w:r>
      <w:r>
        <w:t>ствующим законодательством Российской Федерации.</w:t>
      </w:r>
    </w:p>
    <w:p w:rsidR="00000000" w:rsidRDefault="00267BB9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67BB9">
      <w:pPr>
        <w:pStyle w:val="just"/>
      </w:pPr>
      <w:r>
        <w:t>11.5. Договор составлен в двух экземплярах, имеющих о</w:t>
      </w:r>
      <w:r>
        <w:t>динаковую юридическую силу, один из которых хранится у Работодателя, а другой - у Работника.</w:t>
      </w:r>
    </w:p>
    <w:p w:rsidR="00000000" w:rsidRDefault="00267BB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67BB9">
      <w:pPr>
        <w:pStyle w:val="just"/>
      </w:pPr>
      <w:r>
        <w:t>_________________________</w:t>
      </w:r>
    </w:p>
    <w:p w:rsidR="00000000" w:rsidRDefault="00267BB9">
      <w:pPr>
        <w:pStyle w:val="just"/>
      </w:pPr>
      <w:r>
        <w:t>_________________________</w:t>
      </w:r>
    </w:p>
    <w:p w:rsidR="00000000" w:rsidRDefault="00267BB9">
      <w:pPr>
        <w:pStyle w:val="just"/>
      </w:pPr>
      <w:r>
        <w:t>_________________________</w:t>
      </w:r>
      <w:r>
        <w:t>.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67BB9">
      <w:pPr>
        <w:pStyle w:val="HTML"/>
      </w:pPr>
      <w:r>
        <w:t xml:space="preserve">    12.1. Работодатель: ___________________________________________________</w:t>
      </w:r>
    </w:p>
    <w:p w:rsidR="00000000" w:rsidRDefault="00267BB9">
      <w:pPr>
        <w:pStyle w:val="HTML"/>
      </w:pPr>
      <w:r>
        <w:t>адрес: ____________________________________________________________________</w:t>
      </w:r>
    </w:p>
    <w:p w:rsidR="00000000" w:rsidRDefault="00267BB9">
      <w:pPr>
        <w:pStyle w:val="HTML"/>
      </w:pPr>
      <w:r>
        <w:t>ИНН/КПП ________________________________/__________________________________</w:t>
      </w:r>
    </w:p>
    <w:p w:rsidR="00000000" w:rsidRDefault="00267BB9">
      <w:pPr>
        <w:pStyle w:val="HTML"/>
      </w:pPr>
      <w:r>
        <w:t>Р/с ______________________________ в ______________________________________</w:t>
      </w:r>
    </w:p>
    <w:p w:rsidR="00000000" w:rsidRDefault="00267BB9">
      <w:pPr>
        <w:pStyle w:val="HTML"/>
      </w:pPr>
      <w:r>
        <w:t>БИК _______________________________.</w:t>
      </w:r>
    </w:p>
    <w:p w:rsidR="00000000" w:rsidRDefault="00267BB9">
      <w:pPr>
        <w:pStyle w:val="HTML"/>
      </w:pPr>
      <w:r>
        <w:t>12.2. Работник: ___________________________________________________</w:t>
      </w:r>
      <w:r>
        <w:t>____</w:t>
      </w:r>
    </w:p>
    <w:p w:rsidR="00000000" w:rsidRDefault="00267BB9">
      <w:pPr>
        <w:pStyle w:val="HTML"/>
      </w:pPr>
      <w:r>
        <w:t>паспорт: серия _____, номер __________, выдан _____________________________</w:t>
      </w:r>
    </w:p>
    <w:p w:rsidR="00000000" w:rsidRDefault="00267BB9">
      <w:pPr>
        <w:pStyle w:val="HTML"/>
      </w:pPr>
      <w:r>
        <w:t>__________________ "____"_________ ___ г., код подразделения _____________,</w:t>
      </w:r>
    </w:p>
    <w:p w:rsidR="00000000" w:rsidRDefault="00267BB9">
      <w:pPr>
        <w:pStyle w:val="HTML"/>
      </w:pPr>
      <w:r>
        <w:t>зарегистрирован(а) по адресу: _____________________________________________</w:t>
      </w:r>
    </w:p>
    <w:p w:rsidR="00000000" w:rsidRDefault="00267BB9">
      <w:pPr>
        <w:pStyle w:val="HTML"/>
      </w:pPr>
      <w:r>
        <w:t>Р/с ___________________</w:t>
      </w:r>
      <w:r>
        <w:t>___________ в ______________________________________</w:t>
      </w:r>
    </w:p>
    <w:p w:rsidR="00000000" w:rsidRDefault="00267BB9">
      <w:pPr>
        <w:pStyle w:val="HTML"/>
      </w:pPr>
      <w:r>
        <w:t>БИК _______________________________.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ПОДПИСИ СТОРОН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Работодатель:                       Работник: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______________/_______________     ______________/______________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М.П.</w:t>
      </w:r>
    </w:p>
    <w:p w:rsidR="00000000" w:rsidRDefault="00267BB9">
      <w:pPr>
        <w:pStyle w:val="HTML"/>
      </w:pPr>
    </w:p>
    <w:p w:rsidR="00000000" w:rsidRDefault="00267BB9">
      <w:pPr>
        <w:pStyle w:val="HTML"/>
      </w:pPr>
      <w:r>
        <w:t>Экземпляр получен и подписан Р</w:t>
      </w:r>
      <w:r>
        <w:t>аботником "___"___________ ____ г.</w:t>
      </w:r>
    </w:p>
    <w:p w:rsidR="00000000" w:rsidRDefault="00267BB9">
      <w:pPr>
        <w:pStyle w:val="HTML"/>
      </w:pPr>
      <w:r>
        <w:t>Подпись Работника: ____________________</w:t>
      </w:r>
    </w:p>
    <w:p w:rsidR="00000000" w:rsidRDefault="0026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BB9">
      <w:pPr>
        <w:pStyle w:val="sel"/>
        <w:divId w:val="204054649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67BB9">
      <w:pPr>
        <w:pStyle w:val="sel"/>
        <w:divId w:val="2040546491"/>
      </w:pPr>
      <w:r>
        <w:t>2 В соответствии со с</w:t>
      </w:r>
      <w:r>
        <w:t xml:space="preserve">т. 278 Трудового кодекса Российской Федерации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порядке, установленном </w:t>
      </w:r>
      <w:r>
        <w:t>Правительством Российской Федерации. Также в соответствии со ст. 279 Трудового кодекса Российской Федерации в случае прекращения трудового договора по указанному основанию при отсутствии виновных действий (бездействия) Работника ему выплачивается компенсац</w:t>
      </w:r>
      <w:r>
        <w:t>ия в размере, определяемом трудовым договором, но не ниже трехкратного среднего месячного заработка.</w:t>
      </w:r>
    </w:p>
    <w:p w:rsidR="00000000" w:rsidRDefault="00267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https://порядокправа.рф/obrazecy/trudovoj_dogovor_s_direktorom_muzeya_s_usloviem_ob_ispytanii.htm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B9"/>
    <w:rsid w:val="0026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700BB-5223-4E70-ACB3-B1A43B1C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54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muzeya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2936</Words>
  <Characters>16736</Characters>
  <Application>Microsoft Office Word</Application>
  <DocSecurity>0</DocSecurity>
  <Lines>139</Lines>
  <Paragraphs>39</Paragraphs>
  <ScaleCrop>false</ScaleCrop>
  <Company/>
  <LinksUpToDate>false</LinksUpToDate>
  <CharactersWithSpaces>19633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музея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