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6AD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на ознакомление устава хозяйственного партнерства</w:t>
      </w:r>
    </w:p>
    <w:p w:rsidR="00000000" w:rsidRDefault="00C616AD">
      <w:pPr>
        <w:pStyle w:val="HTML"/>
      </w:pPr>
      <w:r>
        <w:t xml:space="preserve">                                  _________________________________________</w:t>
      </w:r>
    </w:p>
    <w:p w:rsidR="00000000" w:rsidRDefault="00C616AD">
      <w:pPr>
        <w:pStyle w:val="HTML"/>
      </w:pPr>
      <w:r>
        <w:t>(наименование хозяйственного партнерства)</w:t>
      </w:r>
    </w:p>
    <w:p w:rsidR="00000000" w:rsidRDefault="00C616AD">
      <w:pPr>
        <w:pStyle w:val="HTML"/>
      </w:pPr>
      <w:r>
        <w:t>адрес ___________________________________</w:t>
      </w:r>
    </w:p>
    <w:p w:rsidR="00000000" w:rsidRDefault="00C616AD">
      <w:pPr>
        <w:pStyle w:val="HTML"/>
      </w:pPr>
    </w:p>
    <w:p w:rsidR="00000000" w:rsidRDefault="00C616AD">
      <w:pPr>
        <w:pStyle w:val="HTML"/>
      </w:pPr>
      <w:r>
        <w:t>от ______________________________________</w:t>
      </w:r>
    </w:p>
    <w:p w:rsidR="00000000" w:rsidRDefault="00C616AD">
      <w:pPr>
        <w:pStyle w:val="HTML"/>
      </w:pPr>
      <w:r>
        <w:t>(наименование или Ф.И.О. участника</w:t>
      </w:r>
    </w:p>
    <w:p w:rsidR="00000000" w:rsidRDefault="00C616AD">
      <w:pPr>
        <w:pStyle w:val="HTML"/>
      </w:pPr>
      <w:r>
        <w:t>хозяйственного партнерства, аудитора,</w:t>
      </w:r>
    </w:p>
    <w:p w:rsidR="00000000" w:rsidRDefault="00C616AD">
      <w:pPr>
        <w:pStyle w:val="HTML"/>
      </w:pPr>
      <w:r>
        <w:t>иного заинтересованного лица)</w:t>
      </w:r>
    </w:p>
    <w:p w:rsidR="00000000" w:rsidRDefault="00C616AD">
      <w:pPr>
        <w:pStyle w:val="HTML"/>
      </w:pPr>
      <w:r>
        <w:t>адрес __________________________________,</w:t>
      </w:r>
    </w:p>
    <w:p w:rsidR="00000000" w:rsidRDefault="00C616AD">
      <w:pPr>
        <w:pStyle w:val="HTML"/>
      </w:pPr>
      <w:r>
        <w:t>телефон ____________, факс</w:t>
      </w:r>
      <w:r>
        <w:t xml:space="preserve"> _____________,</w:t>
      </w:r>
    </w:p>
    <w:p w:rsidR="00000000" w:rsidRDefault="00C616AD">
      <w:pPr>
        <w:pStyle w:val="HTML"/>
      </w:pPr>
      <w:r>
        <w:t>адрес электронной почты _________________</w:t>
      </w:r>
    </w:p>
    <w:p w:rsidR="00000000" w:rsidRDefault="00C616AD">
      <w:pPr>
        <w:pStyle w:val="HTML"/>
      </w:pPr>
    </w:p>
    <w:p w:rsidR="00000000" w:rsidRDefault="00C616AD">
      <w:pPr>
        <w:pStyle w:val="HTML"/>
      </w:pPr>
      <w:r>
        <w:t xml:space="preserve">Требование  </w:t>
      </w:r>
      <w:r>
        <w:rPr>
          <w:vertAlign w:val="superscript"/>
        </w:rPr>
        <w:t>1</w:t>
      </w:r>
    </w:p>
    <w:p w:rsidR="00000000" w:rsidRDefault="00C616AD">
      <w:pPr>
        <w:pStyle w:val="HTML"/>
      </w:pPr>
      <w:r>
        <w:t>о представлении на ознакомление</w:t>
      </w:r>
    </w:p>
    <w:p w:rsidR="00000000" w:rsidRDefault="00C616AD">
      <w:pPr>
        <w:pStyle w:val="HTML"/>
      </w:pPr>
      <w:r>
        <w:t>устава хозяйственного партнерства</w:t>
      </w:r>
    </w:p>
    <w:p w:rsidR="00000000" w:rsidRDefault="00C616AD">
      <w:pPr>
        <w:pStyle w:val="HTML"/>
      </w:pPr>
    </w:p>
    <w:p w:rsidR="00000000" w:rsidRDefault="00C616AD">
      <w:pPr>
        <w:pStyle w:val="HTML"/>
      </w:pPr>
      <w:r>
        <w:t>__________________________________________, в соответствии с ч. 3 ст. 9</w:t>
      </w:r>
    </w:p>
    <w:p w:rsidR="00000000" w:rsidRDefault="00C616AD">
      <w:pPr>
        <w:pStyle w:val="HTML"/>
      </w:pPr>
      <w:r>
        <w:t>(наименование или Ф.И.О. заявителя)</w:t>
      </w:r>
    </w:p>
    <w:p w:rsidR="00000000" w:rsidRDefault="00C616AD">
      <w:pPr>
        <w:pStyle w:val="HTML"/>
      </w:pPr>
      <w:r>
        <w:t>Федераль</w:t>
      </w:r>
      <w:r>
        <w:t>ного закона  от 03.12.2011 N 380-ФЗ "О хозяйственных партнерствах",</w:t>
      </w:r>
    </w:p>
    <w:p w:rsidR="00000000" w:rsidRDefault="00C616AD">
      <w:pPr>
        <w:pStyle w:val="HTML"/>
      </w:pPr>
      <w:r>
        <w:t>просит  предоставить  возможность  ознакомиться  с  уставом  хозяйственного</w:t>
      </w:r>
    </w:p>
    <w:p w:rsidR="00000000" w:rsidRDefault="00C616AD">
      <w:pPr>
        <w:pStyle w:val="HTML"/>
      </w:pPr>
      <w:r>
        <w:t>партнерства "_____________________", включая изменения и дополнения к нему.</w:t>
      </w:r>
    </w:p>
    <w:p w:rsidR="00000000" w:rsidRDefault="00C616AD">
      <w:pPr>
        <w:pStyle w:val="HTML"/>
      </w:pPr>
    </w:p>
    <w:p w:rsidR="00000000" w:rsidRDefault="00C616AD">
      <w:pPr>
        <w:pStyle w:val="HTML"/>
      </w:pPr>
      <w:r>
        <w:t>"__"___________ ____ г.</w:t>
      </w:r>
    </w:p>
    <w:p w:rsidR="00000000" w:rsidRDefault="00C616AD">
      <w:pPr>
        <w:pStyle w:val="HTML"/>
      </w:pPr>
    </w:p>
    <w:p w:rsidR="00000000" w:rsidRDefault="00C616AD">
      <w:pPr>
        <w:pStyle w:val="HTML"/>
      </w:pPr>
      <w:r>
        <w:t>__________</w:t>
      </w:r>
      <w:r>
        <w:t>_____/_______________</w:t>
      </w:r>
    </w:p>
    <w:p w:rsidR="00000000" w:rsidRDefault="00C616AD">
      <w:pPr>
        <w:pStyle w:val="HTML"/>
      </w:pPr>
      <w:r>
        <w:t>(подпись)</w:t>
      </w:r>
    </w:p>
    <w:p w:rsidR="00000000" w:rsidRDefault="00C61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6AD">
      <w:pPr>
        <w:pStyle w:val="sel"/>
        <w:divId w:val="446239352"/>
      </w:pPr>
      <w:r>
        <w:t xml:space="preserve">1 Согласно ч. 3 ст. 9 Федерального закона от 03.12.2011 N 380-ФЗ "О хозяйственных партнерствах" по требованию участника партнерства, аудитора </w:t>
      </w:r>
      <w:r>
        <w:t>партнерства или любого заинтересованного лица партнерство обязано предоставить им в разумные сроки возможность ознакомиться с уставом партнерства, в том числе с его изменениями. Партнерство по требованию участника партнерства обязано предоставить ему копию</w:t>
      </w:r>
      <w:r>
        <w:t xml:space="preserve"> действующего устава партнерства и соглашения об управлении партнерством. Плата, взимаемая партнерством за предоставление копий, не может превышать затраты на их изготовление.</w:t>
      </w:r>
    </w:p>
    <w:p w:rsidR="00000000" w:rsidRDefault="00C61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https://порядокправа.рф/obrazecy/trebovanie_o_predstavlenii_na_oznakomlenie_ustava_xozyajstvennog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6AD"/>
    <w:rsid w:val="00C6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CFF7D6-B4AE-4BD4-95C7-ACB1B124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23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na_oznakomlenie_ustava_xozyajstvenn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на ознакомление устава хозяйственного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