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2CE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на использование субвенции из федерального бюджета, предоставленной субъекту Российской Федерации на реализацию мероприятий государственной поддержки малого предпринимательства "</w:t>
      </w:r>
      <w:r>
        <w:rPr>
          <w:rFonts w:eastAsia="Times New Roman"/>
        </w:rPr>
        <w:t>Развитие системы кредитования субъектов малого предпринимательства" и "Развитие лизинговых отношений в сфере малого предпринимательства". Форма № 14</w:t>
      </w:r>
    </w:p>
    <w:p w:rsidR="00000000" w:rsidRDefault="00C042CE">
      <w:pPr>
        <w:pStyle w:val="right"/>
      </w:pPr>
      <w:r>
        <w:t xml:space="preserve">Приложение 5 к Приказу Минэкономразвития России от 14 июня 2005 г. N 127 </w:t>
      </w:r>
    </w:p>
    <w:p w:rsidR="00000000" w:rsidRDefault="00C042CE">
      <w:pPr>
        <w:pStyle w:val="right"/>
      </w:pPr>
      <w:r>
        <w:t>Форма 14</w:t>
      </w:r>
    </w:p>
    <w:p w:rsidR="00000000" w:rsidRDefault="00C04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CE">
      <w:pPr>
        <w:pStyle w:val="HTML"/>
      </w:pPr>
      <w:r>
        <w:t xml:space="preserve">                       </w:t>
      </w:r>
      <w:r>
        <w:t xml:space="preserve"> Справка-расчет  </w:t>
      </w:r>
      <w:r>
        <w:rPr>
          <w:vertAlign w:val="superscript"/>
        </w:rPr>
        <w:t>1</w:t>
      </w:r>
    </w:p>
    <w:p w:rsidR="00000000" w:rsidRDefault="00C042CE">
      <w:pPr>
        <w:pStyle w:val="HTML"/>
      </w:pPr>
      <w:r>
        <w:t>на    использование    субвенции    из    федерального    бюджета,</w:t>
      </w:r>
    </w:p>
    <w:p w:rsidR="00000000" w:rsidRDefault="00C042CE">
      <w:pPr>
        <w:pStyle w:val="HTML"/>
      </w:pPr>
      <w:r>
        <w:t>предоставленной ____________________________________ (наименование</w:t>
      </w:r>
    </w:p>
    <w:p w:rsidR="00000000" w:rsidRDefault="00C042CE">
      <w:pPr>
        <w:pStyle w:val="HTML"/>
      </w:pPr>
      <w:r>
        <w:t>субъекта   Российской   Федерации)   на   реализацию   мероприятий</w:t>
      </w:r>
    </w:p>
    <w:p w:rsidR="00000000" w:rsidRDefault="00C042CE">
      <w:pPr>
        <w:pStyle w:val="HTML"/>
      </w:pPr>
      <w:r>
        <w:t xml:space="preserve">государственной  поддержки  малого  </w:t>
      </w:r>
      <w:r>
        <w:t>предпринимательства  "Развитие</w:t>
      </w:r>
    </w:p>
    <w:p w:rsidR="00000000" w:rsidRDefault="00C042CE">
      <w:pPr>
        <w:pStyle w:val="HTML"/>
      </w:pPr>
      <w:r>
        <w:t>системы  кредитования  субъектов   малого  предпринимательства"  и</w:t>
      </w:r>
    </w:p>
    <w:p w:rsidR="00000000" w:rsidRDefault="00C042CE">
      <w:pPr>
        <w:pStyle w:val="HTML"/>
      </w:pPr>
      <w:r>
        <w:t>"Развитие лизинговых отношений в сфере малого предпринимательства"</w:t>
      </w:r>
    </w:p>
    <w:p w:rsidR="00000000" w:rsidRDefault="00C042CE">
      <w:pPr>
        <w:pStyle w:val="HTML"/>
      </w:pPr>
      <w:r>
        <w:t>(далее - Мероприятия)</w:t>
      </w:r>
    </w:p>
    <w:p w:rsidR="00000000" w:rsidRDefault="00C042CE">
      <w:pPr>
        <w:pStyle w:val="HTML"/>
      </w:pPr>
    </w:p>
    <w:p w:rsidR="00000000" w:rsidRDefault="00C042CE">
      <w:pPr>
        <w:pStyle w:val="HTML"/>
      </w:pPr>
      <w:r>
        <w:t>--------------------------------</w:t>
      </w:r>
    </w:p>
    <w:p w:rsidR="00000000" w:rsidRDefault="00C042CE">
      <w:pPr>
        <w:pStyle w:val="HTML"/>
      </w:pPr>
      <w:r>
        <w:rPr>
          <w:vertAlign w:val="superscript"/>
        </w:rPr>
        <w:t>1</w:t>
      </w:r>
      <w:r>
        <w:t xml:space="preserve">  Заполняется нарастающим итогом.</w:t>
      </w:r>
    </w:p>
    <w:p w:rsidR="00000000" w:rsidRDefault="00C042CE">
      <w:pPr>
        <w:pStyle w:val="HTML"/>
      </w:pPr>
    </w:p>
    <w:p w:rsidR="00000000" w:rsidRDefault="00C042CE">
      <w:pPr>
        <w:pStyle w:val="HTML"/>
      </w:pPr>
      <w:r>
        <w:t>(1) Всего предоставлено субъекту Российской  Федерации   субвенции</w:t>
      </w:r>
    </w:p>
    <w:p w:rsidR="00000000" w:rsidRDefault="00C042CE">
      <w:pPr>
        <w:pStyle w:val="HTML"/>
      </w:pPr>
      <w:r>
        <w:t>из федерального бюджета для финансирования Мероприятий ______ тыс.</w:t>
      </w:r>
    </w:p>
    <w:p w:rsidR="00000000" w:rsidRDefault="00C042CE">
      <w:pPr>
        <w:pStyle w:val="HTML"/>
      </w:pPr>
      <w:r>
        <w:t>руб.</w:t>
      </w:r>
    </w:p>
    <w:p w:rsidR="00000000" w:rsidRDefault="00C042CE">
      <w:pPr>
        <w:pStyle w:val="HTML"/>
      </w:pPr>
      <w:r>
        <w:t>(2) Фактически израсходовано за счет  субвенции  из   федерального</w:t>
      </w:r>
    </w:p>
    <w:p w:rsidR="00000000" w:rsidRDefault="00C042CE">
      <w:pPr>
        <w:pStyle w:val="HTML"/>
      </w:pPr>
      <w:r>
        <w:t xml:space="preserve">бюджета на финансирование Мероприятий __________ </w:t>
      </w:r>
      <w:r>
        <w:t>тыс. руб.</w:t>
      </w:r>
    </w:p>
    <w:p w:rsidR="00000000" w:rsidRDefault="00C042CE">
      <w:pPr>
        <w:pStyle w:val="HTML"/>
      </w:pPr>
      <w:r>
        <w:t>(3) Подлежит использованию на финансирование Мероприятий  за  счет</w:t>
      </w:r>
    </w:p>
    <w:p w:rsidR="00000000" w:rsidRDefault="00C042CE">
      <w:pPr>
        <w:pStyle w:val="HTML"/>
      </w:pPr>
      <w:r>
        <w:t>субвенции из федерального бюджета ___________ тыс. руб.</w:t>
      </w:r>
    </w:p>
    <w:p w:rsidR="00000000" w:rsidRDefault="00C042CE">
      <w:pPr>
        <w:pStyle w:val="HTML"/>
      </w:pPr>
    </w:p>
    <w:p w:rsidR="00000000" w:rsidRDefault="00C042CE">
      <w:pPr>
        <w:pStyle w:val="HTML"/>
      </w:pPr>
      <w:r>
        <w:t>Распорядитель средств                Главный распорядитель средств</w:t>
      </w:r>
    </w:p>
    <w:p w:rsidR="00000000" w:rsidRDefault="00C042CE">
      <w:pPr>
        <w:pStyle w:val="HTML"/>
      </w:pPr>
      <w:r>
        <w:t>федерального бюджета                 федерального бюдже</w:t>
      </w:r>
      <w:r>
        <w:t>та</w:t>
      </w:r>
    </w:p>
    <w:p w:rsidR="00000000" w:rsidRDefault="00C042CE">
      <w:pPr>
        <w:pStyle w:val="HTML"/>
      </w:pPr>
      <w:r>
        <w:t>(государственный заказчик)</w:t>
      </w:r>
    </w:p>
    <w:p w:rsidR="00000000" w:rsidRDefault="00C042CE">
      <w:pPr>
        <w:pStyle w:val="HTML"/>
      </w:pPr>
      <w:r>
        <w:t>__________________________           _____________________________</w:t>
      </w:r>
    </w:p>
    <w:p w:rsidR="00000000" w:rsidRDefault="00C042CE">
      <w:pPr>
        <w:pStyle w:val="HTML"/>
      </w:pPr>
      <w:r>
        <w:t>(должность)                             (должность)</w:t>
      </w:r>
    </w:p>
    <w:p w:rsidR="00000000" w:rsidRDefault="00C042CE">
      <w:pPr>
        <w:pStyle w:val="HTML"/>
      </w:pPr>
      <w:r>
        <w:t>__________________________           _____________________________</w:t>
      </w:r>
    </w:p>
    <w:p w:rsidR="00000000" w:rsidRDefault="00C042CE">
      <w:pPr>
        <w:pStyle w:val="HTML"/>
      </w:pPr>
      <w:r>
        <w:t xml:space="preserve">(подпись, Ф.И.О.)                      </w:t>
      </w:r>
      <w:r>
        <w:t>(подпись, Ф.И.О.)</w:t>
      </w:r>
    </w:p>
    <w:p w:rsidR="00000000" w:rsidRDefault="00C042CE">
      <w:pPr>
        <w:pStyle w:val="HTML"/>
      </w:pPr>
      <w:r>
        <w:t>"__" ____________ 2005 г.            "__" _______________ 2005 г.</w:t>
      </w:r>
    </w:p>
    <w:p w:rsidR="00000000" w:rsidRDefault="00C042CE">
      <w:pPr>
        <w:pStyle w:val="HTML"/>
      </w:pPr>
    </w:p>
    <w:p w:rsidR="00000000" w:rsidRDefault="00C042CE">
      <w:pPr>
        <w:pStyle w:val="HTML"/>
      </w:pPr>
      <w:r>
        <w:t>М.П.                                 М.П.</w:t>
      </w:r>
    </w:p>
    <w:p w:rsidR="00000000" w:rsidRDefault="00C04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2CE">
      <w:pPr>
        <w:pStyle w:val="right"/>
      </w:pPr>
      <w:r>
        <w:lastRenderedPageBreak/>
        <w:t>Источник - Приказ Минэкономразвития РФ от 14.06.2005 № 127 (с изменениями и дополнениями на 2007 год)</w:t>
      </w:r>
    </w:p>
    <w:p w:rsidR="00000000" w:rsidRDefault="00C042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рф/obrazecy/spravka_raschet_na_ispolzovanie_subvencii_iz_federalnogo_byudzheta_predostavlennoj_subektu_rossijsk.htm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2CE"/>
    <w:rsid w:val="00C04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CFDEB8-B809-46D2-B5AC-C37EB2C87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na_ispolzovanie_subvencii_iz_federalnogo_byudzheta_predostavlennoj_subektu_rossi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на использование субвенции из федерального бюджета, предоставленной субъекту Российской Федерации на реализацию мероприятий государственной поддержки малого предпринимательства "Развитие системы кредитования субъектов малого предпринимательства" и "Развитие лизинговых отношений в сфере малого предпринимательства".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2022-08-22T16:05:00Z</dcterms:created>
  <dcterms:modified xsi:type="dcterms:W3CDTF">2022-08-22T16:05:00Z</dcterms:modified>
</cp:coreProperties>
</file>