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3780">
      <w:pPr>
        <w:pStyle w:val="1"/>
        <w:rPr>
          <w:rFonts w:eastAsia="Times New Roman"/>
        </w:rPr>
      </w:pPr>
      <w:r>
        <w:rPr>
          <w:rFonts w:eastAsia="Times New Roman"/>
        </w:rPr>
        <w:t>Справка о внедрении завершенных научно-исследовательских и опытно-конструкторских работ</w:t>
      </w:r>
    </w:p>
    <w:p w:rsidR="00000000" w:rsidRDefault="008A3780">
      <w:pPr>
        <w:pStyle w:val="right"/>
      </w:pPr>
      <w:r>
        <w:t xml:space="preserve">Приложение 6 </w:t>
      </w:r>
      <w:r>
        <w:br/>
        <w:t xml:space="preserve">к Положению </w:t>
      </w:r>
      <w:r>
        <w:br/>
        <w:t xml:space="preserve">о планировании, организации, </w:t>
      </w:r>
      <w:r>
        <w:br/>
        <w:t xml:space="preserve">приемке и использованию результатов </w:t>
      </w:r>
      <w:r>
        <w:br/>
        <w:t xml:space="preserve">научно-исследовательских </w:t>
      </w:r>
      <w:r>
        <w:br/>
      </w:r>
      <w:r>
        <w:t xml:space="preserve">и опытно-конструкторских работ </w:t>
      </w:r>
      <w:r>
        <w:br/>
        <w:t>в системе Росавтодора</w:t>
      </w:r>
    </w:p>
    <w:p w:rsidR="00000000" w:rsidRDefault="008A37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780">
      <w:pPr>
        <w:pStyle w:val="3"/>
        <w:rPr>
          <w:rFonts w:eastAsia="Times New Roman"/>
        </w:rPr>
      </w:pPr>
      <w:r>
        <w:rPr>
          <w:rFonts w:eastAsia="Times New Roman"/>
        </w:rPr>
        <w:t>СПРАВКА О ВНЕДРЕНИИ ЗАВЕРШЕННЫХ НИОКР</w:t>
      </w:r>
    </w:p>
    <w:p w:rsidR="00000000" w:rsidRDefault="008A3780">
      <w:pPr>
        <w:pStyle w:val="HTML"/>
      </w:pPr>
      <w:r>
        <w:t>------------------------------------------------------------------</w:t>
      </w:r>
    </w:p>
    <w:p w:rsidR="00000000" w:rsidRDefault="008A3780">
      <w:pPr>
        <w:pStyle w:val="HTML"/>
      </w:pPr>
      <w:r>
        <w:t>¦ N ¦Наименование¦Дата принятия¦Планируемая¦Фактическая¦Эффектив-¦</w:t>
      </w:r>
    </w:p>
    <w:p w:rsidR="00000000" w:rsidRDefault="008A3780">
      <w:pPr>
        <w:pStyle w:val="HTML"/>
      </w:pPr>
      <w:r>
        <w:t>¦п/п¦научно-     ¦ заказчиком</w:t>
      </w:r>
      <w:r>
        <w:t xml:space="preserve">  ¦реализация ¦реализация ¦ность    ¦</w:t>
      </w:r>
    </w:p>
    <w:p w:rsidR="00000000" w:rsidRDefault="008A3780">
      <w:pPr>
        <w:pStyle w:val="HTML"/>
      </w:pPr>
      <w:r>
        <w:t xml:space="preserve">¦   ¦технической ¦  (введения  ¦     </w:t>
      </w:r>
      <w:r>
        <w:rPr>
          <w:vertAlign w:val="superscript"/>
        </w:rPr>
        <w:t>1</w:t>
      </w:r>
      <w:r>
        <w:t xml:space="preserve">     ¦           ¦внедрения¦</w:t>
      </w:r>
    </w:p>
    <w:p w:rsidR="00000000" w:rsidRDefault="008A3780">
      <w:pPr>
        <w:pStyle w:val="HTML"/>
      </w:pPr>
      <w:r>
        <w:t>¦   ¦продукции   ¦ в действие  ¦           ¦           ¦         ¦</w:t>
      </w:r>
    </w:p>
    <w:p w:rsidR="00000000" w:rsidRDefault="008A3780">
      <w:pPr>
        <w:pStyle w:val="HTML"/>
      </w:pPr>
      <w:r>
        <w:t>¦   ¦            ¦  для НТД)   ¦           ¦           ¦         ¦</w:t>
      </w:r>
    </w:p>
    <w:p w:rsidR="00000000" w:rsidRDefault="008A3780">
      <w:pPr>
        <w:pStyle w:val="HTML"/>
      </w:pPr>
      <w:r>
        <w:t>+---+------------</w:t>
      </w:r>
      <w:r>
        <w:t>+-------------+-----------+-----------+---------+</w:t>
      </w:r>
    </w:p>
    <w:p w:rsidR="00000000" w:rsidRDefault="008A3780">
      <w:pPr>
        <w:pStyle w:val="HTML"/>
      </w:pPr>
      <w:r>
        <w:t>¦ 1 ¦     2      ¦      3      ¦     4     ¦     5     ¦    6    ¦</w:t>
      </w:r>
    </w:p>
    <w:p w:rsidR="00000000" w:rsidRDefault="008A3780">
      <w:pPr>
        <w:pStyle w:val="HTML"/>
      </w:pPr>
      <w:r>
        <w:t>+---+------------+-------------+-----------+-----------+---------+</w:t>
      </w:r>
    </w:p>
    <w:p w:rsidR="00000000" w:rsidRDefault="008A3780">
      <w:pPr>
        <w:pStyle w:val="HTML"/>
      </w:pPr>
      <w:r>
        <w:t>+---+------------+-------------+-----------+-----------+---------+</w:t>
      </w:r>
    </w:p>
    <w:p w:rsidR="00000000" w:rsidRDefault="008A3780">
      <w:pPr>
        <w:pStyle w:val="HTML"/>
      </w:pPr>
      <w:r>
        <w:t>+---+</w:t>
      </w:r>
      <w:r>
        <w:t>------------+-------------+-----------+-----------+---------+</w:t>
      </w:r>
    </w:p>
    <w:p w:rsidR="00000000" w:rsidRDefault="008A3780">
      <w:pPr>
        <w:pStyle w:val="HTML"/>
      </w:pPr>
      <w:r>
        <w:t>----+------------+-------------+-----------+-----------+----------</w:t>
      </w:r>
    </w:p>
    <w:p w:rsidR="00000000" w:rsidRDefault="008A37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780">
      <w:pPr>
        <w:pStyle w:val="sel"/>
        <w:divId w:val="494414680"/>
      </w:pPr>
      <w:r>
        <w:t>1 В графе "Планируемая реализация" указывать конкретные объекты внедрения прогрессивных технологий, дорожно-строительных матер</w:t>
      </w:r>
      <w:r>
        <w:t>иалов, техники (по стадиям: проектирование, строительство, ремонт, содержание дорог и дорожных сооружений); размещение сведений в базе данных о новых технологиях; сроки издания и распространения нормативно-технических документов (или размещение на сайте Ро</w:t>
      </w:r>
      <w:r>
        <w:t>савтодора); нормативно-правовые документы и акты, в которых использованы разработки НИОКР; для программных продуктов - перечень организаций, их внедривших (или размещение их в фонде алгоритмов и программ Росавтодора).</w:t>
      </w:r>
    </w:p>
    <w:p w:rsidR="00000000" w:rsidRDefault="008A3780">
      <w:pPr>
        <w:pStyle w:val="HTML"/>
      </w:pPr>
      <w:r>
        <w:t>Руководитель</w:t>
      </w:r>
    </w:p>
    <w:p w:rsidR="00000000" w:rsidRDefault="008A3780">
      <w:pPr>
        <w:pStyle w:val="HTML"/>
      </w:pPr>
      <w:r>
        <w:t>подразделения - заказчика</w:t>
      </w:r>
      <w:r>
        <w:t xml:space="preserve"> НИОКР     _____________________ (Ф.И.О.)</w:t>
      </w:r>
    </w:p>
    <w:p w:rsidR="00000000" w:rsidRDefault="008A37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780">
      <w:pPr>
        <w:pStyle w:val="right"/>
      </w:pPr>
      <w:r>
        <w:t>Источник - Приказ Росавтодора от 02.12.2004 № ОБ-125</w:t>
      </w:r>
    </w:p>
    <w:p w:rsidR="00000000" w:rsidRDefault="008A37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https://порядокправа.рф/obrazecy/spravka_o_vnedrenii_zavershennyx_nauchno_issledovatelskix_i_opytno_konstruktorskix_rabot.htm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780"/>
    <w:rsid w:val="008A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AC058B-575B-4C2E-BEA3-3D702FED3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41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vnedrenii_zavershennyx_nauchno_issledovatelskix_i_opytno_konstruktor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внедрении завершенных научно-исследовательских и опытно-конструкторских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2022-08-22T13:22:00Z</dcterms:created>
  <dcterms:modified xsi:type="dcterms:W3CDTF">2022-08-22T13:22:00Z</dcterms:modified>
</cp:coreProperties>
</file>