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09E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пенсионному (личному) делу и алфавитной карточке</w:t>
      </w:r>
    </w:p>
    <w:p w:rsidR="00000000" w:rsidRDefault="0039709E">
      <w:pPr>
        <w:pStyle w:val="right"/>
      </w:pPr>
      <w:r>
        <w:t xml:space="preserve">Приложение N 2 к Инструкции о порядке пересылки пенсионных (личных) </w:t>
      </w:r>
      <w:r>
        <w:t>дел при изменении места жительства пенсионера (получателя пособия)</w:t>
      </w:r>
    </w:p>
    <w:p w:rsidR="00000000" w:rsidRDefault="0039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9E">
      <w:pPr>
        <w:pStyle w:val="HTML"/>
      </w:pPr>
      <w:r>
        <w:t xml:space="preserve">          Для центров и нецентрализованных райгорсобесов</w:t>
      </w:r>
    </w:p>
    <w:p w:rsidR="00000000" w:rsidRDefault="0039709E">
      <w:pPr>
        <w:pStyle w:val="HTML"/>
      </w:pPr>
    </w:p>
    <w:p w:rsidR="00000000" w:rsidRDefault="0039709E">
      <w:pPr>
        <w:pStyle w:val="HTML"/>
      </w:pPr>
      <w:r>
        <w:t>Место для                   Сопроводительное письмо</w:t>
      </w:r>
    </w:p>
    <w:p w:rsidR="00000000" w:rsidRDefault="0039709E">
      <w:pPr>
        <w:pStyle w:val="HTML"/>
      </w:pPr>
      <w:r>
        <w:t>штампа</w:t>
      </w:r>
    </w:p>
    <w:p w:rsidR="00000000" w:rsidRDefault="0039709E">
      <w:pPr>
        <w:pStyle w:val="HTML"/>
      </w:pPr>
      <w:r>
        <w:t>1. __________________________________________ центру по</w:t>
      </w:r>
    </w:p>
    <w:p w:rsidR="00000000" w:rsidRDefault="0039709E">
      <w:pPr>
        <w:pStyle w:val="HTML"/>
      </w:pPr>
      <w:r>
        <w:t>на N ____     н</w:t>
      </w:r>
      <w:r>
        <w:t>ачислению и выплате пенсий и пособий (райгорсобесу)</w:t>
      </w:r>
    </w:p>
    <w:p w:rsidR="00000000" w:rsidRDefault="0039709E">
      <w:pPr>
        <w:pStyle w:val="HTML"/>
      </w:pPr>
      <w:r>
        <w:t>от ______  _______________________________________________________</w:t>
      </w:r>
    </w:p>
    <w:p w:rsidR="00000000" w:rsidRDefault="0039709E">
      <w:pPr>
        <w:pStyle w:val="HTML"/>
      </w:pPr>
      <w:r>
        <w:t>(почтовый индекс, адрес)</w:t>
      </w:r>
    </w:p>
    <w:p w:rsidR="00000000" w:rsidRDefault="0039709E">
      <w:pPr>
        <w:pStyle w:val="HTML"/>
      </w:pPr>
    </w:p>
    <w:p w:rsidR="00000000" w:rsidRDefault="0039709E">
      <w:pPr>
        <w:pStyle w:val="HTML"/>
      </w:pPr>
      <w:r>
        <w:t>2. Гр. ________________________________________________</w:t>
      </w:r>
    </w:p>
    <w:p w:rsidR="00000000" w:rsidRDefault="0039709E">
      <w:pPr>
        <w:pStyle w:val="HTML"/>
      </w:pPr>
      <w:r>
        <w:t>(фамилия, имя, отчество)</w:t>
      </w:r>
    </w:p>
    <w:p w:rsidR="00000000" w:rsidRDefault="0039709E">
      <w:pPr>
        <w:pStyle w:val="HTML"/>
      </w:pPr>
      <w:r>
        <w:t>______________________________</w:t>
      </w:r>
      <w:r>
        <w:t>_________________________</w:t>
      </w:r>
    </w:p>
    <w:p w:rsidR="00000000" w:rsidRDefault="0039709E">
      <w:pPr>
        <w:pStyle w:val="HTML"/>
      </w:pPr>
      <w:r>
        <w:t>(почтовый индекс, адрес)</w:t>
      </w:r>
    </w:p>
    <w:p w:rsidR="00000000" w:rsidRDefault="0039709E">
      <w:pPr>
        <w:pStyle w:val="HTML"/>
      </w:pPr>
    </w:p>
    <w:p w:rsidR="00000000" w:rsidRDefault="0039709E">
      <w:pPr>
        <w:pStyle w:val="HTML"/>
      </w:pPr>
      <w:r>
        <w:t>Направляем пенсионное (личное) дело N ________________________</w:t>
      </w:r>
    </w:p>
    <w:p w:rsidR="00000000" w:rsidRDefault="0039709E">
      <w:pPr>
        <w:pStyle w:val="HTML"/>
      </w:pPr>
      <w:r>
        <w:t>гр. _________________________________ в связи с переездом его (ее)=        (фамилия, имя, отчество)</w:t>
      </w:r>
    </w:p>
    <w:p w:rsidR="00000000" w:rsidRDefault="0039709E">
      <w:pPr>
        <w:pStyle w:val="HTML"/>
      </w:pPr>
    </w:p>
    <w:p w:rsidR="00000000" w:rsidRDefault="0039709E">
      <w:pPr>
        <w:pStyle w:val="HTML"/>
      </w:pPr>
      <w:r>
        <w:t>на постоянное место жительства в вашу ав</w:t>
      </w:r>
      <w:r>
        <w:t>тономную республику, край,</w:t>
      </w:r>
    </w:p>
    <w:p w:rsidR="00000000" w:rsidRDefault="0039709E">
      <w:pPr>
        <w:pStyle w:val="HTML"/>
      </w:pPr>
      <w:r>
        <w:t>область.</w:t>
      </w:r>
    </w:p>
    <w:p w:rsidR="00000000" w:rsidRDefault="0039709E">
      <w:pPr>
        <w:pStyle w:val="HTML"/>
      </w:pPr>
    </w:p>
    <w:p w:rsidR="00000000" w:rsidRDefault="0039709E">
      <w:pPr>
        <w:pStyle w:val="HTML"/>
      </w:pPr>
      <w:r>
        <w:t>Приложение: дело на ___ листах.</w:t>
      </w:r>
    </w:p>
    <w:p w:rsidR="00000000" w:rsidRDefault="0039709E">
      <w:pPr>
        <w:pStyle w:val="HTML"/>
      </w:pPr>
    </w:p>
    <w:p w:rsidR="00000000" w:rsidRDefault="0039709E">
      <w:pPr>
        <w:pStyle w:val="HTML"/>
      </w:pPr>
      <w:r>
        <w:t>Начальник операционного</w:t>
      </w:r>
    </w:p>
    <w:p w:rsidR="00000000" w:rsidRDefault="0039709E">
      <w:pPr>
        <w:pStyle w:val="HTML"/>
      </w:pPr>
      <w:r>
        <w:t>отдела центра                                              подпись</w:t>
      </w:r>
    </w:p>
    <w:p w:rsidR="00000000" w:rsidRDefault="0039709E">
      <w:pPr>
        <w:pStyle w:val="HTML"/>
      </w:pPr>
    </w:p>
    <w:p w:rsidR="00000000" w:rsidRDefault="0039709E">
      <w:pPr>
        <w:pStyle w:val="HTML"/>
      </w:pPr>
      <w:r>
        <w:t>Заведующий районным (городским)</w:t>
      </w:r>
    </w:p>
    <w:p w:rsidR="00000000" w:rsidRDefault="0039709E">
      <w:pPr>
        <w:pStyle w:val="HTML"/>
      </w:pPr>
      <w:r>
        <w:t xml:space="preserve">отделом социального обеспечения                            </w:t>
      </w:r>
      <w:r>
        <w:t>подпись</w:t>
      </w:r>
    </w:p>
    <w:p w:rsidR="00000000" w:rsidRDefault="0039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9E">
      <w:pPr>
        <w:pStyle w:val="right"/>
      </w:pPr>
      <w:r>
        <w:t>Источник - Приказ Минсоцобеспечения РСФСР от 17.12.1982 № 123</w:t>
      </w:r>
    </w:p>
    <w:p w:rsidR="00000000" w:rsidRDefault="00397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https://порядокправа.рф/obrazecy/soprovoditelnoe_pismo_k_pensionnomu_lichnomu_delu_i_alfavitnoj_kartochke.htm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9E"/>
    <w:rsid w:val="0039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894C3-BC38-4FD2-83EA-F745EC656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pensionnomu_lichnomu_delu_i_alfavitnoj_kartoc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пенсионному (личному) делу и алфавитной карточке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2022-08-21T22:28:00Z</dcterms:created>
  <dcterms:modified xsi:type="dcterms:W3CDTF">2022-08-21T22:28:00Z</dcterms:modified>
</cp:coreProperties>
</file>