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5091">
      <w:pPr>
        <w:pStyle w:val="1"/>
        <w:rPr>
          <w:rFonts w:eastAsia="Times New Roman"/>
        </w:rPr>
      </w:pPr>
      <w:r>
        <w:rPr>
          <w:rFonts w:eastAsia="Times New Roman"/>
        </w:rPr>
        <w:t>Реестр договоров о предоставлении торговых мест на розничном рынке</w:t>
      </w:r>
    </w:p>
    <w:p w:rsidR="00000000" w:rsidRDefault="008F5091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РЕЕСТР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договоров о предоставлении торговых мест на розничном рынке ____________________, </w:t>
      </w:r>
      <w:r>
        <w:rPr>
          <w:rFonts w:eastAsia="Times New Roman"/>
        </w:rPr>
        <w:t>расположенном по адресу: ______________________ управляющая рынком компания: ________________________________</w:t>
      </w:r>
    </w:p>
    <w:p w:rsidR="00000000" w:rsidRDefault="008F5091">
      <w:pPr>
        <w:pStyle w:val="left"/>
      </w:pPr>
      <w:r>
        <w:t>N п/п</w:t>
      </w:r>
    </w:p>
    <w:p w:rsidR="00000000" w:rsidRDefault="008F5091">
      <w:pPr>
        <w:pStyle w:val="left"/>
      </w:pPr>
      <w:r>
        <w:t>Сведения о заявителе</w:t>
      </w:r>
    </w:p>
    <w:p w:rsidR="00000000" w:rsidRDefault="008F5091">
      <w:pPr>
        <w:pStyle w:val="left"/>
      </w:pPr>
      <w:r>
        <w:t>ИНН и данные документа о постановке заявителя на учет в налоговом органе (для юридических лиц и индивидуальных предприн</w:t>
      </w:r>
      <w:r>
        <w:t>имателей)</w:t>
      </w:r>
    </w:p>
    <w:p w:rsidR="00000000" w:rsidRDefault="008F5091">
      <w:pPr>
        <w:pStyle w:val="left"/>
      </w:pPr>
      <w:r>
        <w:t>Срок предоставления торгового места и цели его использования</w:t>
      </w:r>
    </w:p>
    <w:p w:rsidR="00000000" w:rsidRDefault="008F5091">
      <w:pPr>
        <w:pStyle w:val="left"/>
      </w:pPr>
      <w:r>
        <w:t>Перечень продавцов, привлекаемых заявителем</w:t>
      </w:r>
    </w:p>
    <w:p w:rsidR="00000000" w:rsidRDefault="008F5091">
      <w:pPr>
        <w:pStyle w:val="left"/>
      </w:pPr>
      <w:r>
        <w:t>Информация о производителе товаров</w:t>
      </w:r>
    </w:p>
    <w:p w:rsidR="00000000" w:rsidRDefault="008F50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5091">
      <w:pPr>
        <w:pStyle w:val="left"/>
      </w:pPr>
      <w:r>
        <w:t>Назначение торговых мест, места их расположения</w:t>
      </w:r>
    </w:p>
    <w:p w:rsidR="00000000" w:rsidRDefault="008F5091">
      <w:pPr>
        <w:pStyle w:val="left"/>
      </w:pPr>
      <w:r>
        <w:t>Сроки предоставления торговых мест</w:t>
      </w:r>
    </w:p>
    <w:p w:rsidR="00000000" w:rsidRDefault="008F5091">
      <w:pPr>
        <w:pStyle w:val="left"/>
      </w:pPr>
      <w:r>
        <w:t>Дата заключения и N до</w:t>
      </w:r>
      <w:r>
        <w:t>говора о предоставлении торговых мест</w:t>
      </w:r>
    </w:p>
    <w:p w:rsidR="00000000" w:rsidRDefault="008F5091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</w:p>
    <w:p w:rsidR="00000000" w:rsidRDefault="008F5091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8F5091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8F5091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8F509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F5091">
      <w:pPr>
        <w:pStyle w:val="sel"/>
        <w:divId w:val="1241216256"/>
      </w:pPr>
      <w:r>
        <w:t>1 Согласно ч. ч. 1, 3, 4 статьи 19 Федерального закона от 30.12.2006 N 271-ФЗ "О розничных рынках и о внесении изменений в Трудовой кодекс Российской Федерации" реестр договоров о предоставлении торговых мес</w:t>
      </w:r>
      <w:r>
        <w:t>т формируется и ведется управляющей рынком компанией. Ведение реестра договоров о предоставлении торговых мест осуществляется управляющей рынком компанией на бумажных и (или) электронных носителях в течение всего срока действия разрешения. Реестр договоров</w:t>
      </w:r>
      <w:r>
        <w:t xml:space="preserve"> о предоставлении торговых мест должен храниться и вестись в местах, недоступных для посторонних лиц, в условиях, при которых обеспечивается предотвращение утраты, искажения, подделки информации.</w:t>
      </w:r>
    </w:p>
    <w:p w:rsidR="00000000" w:rsidRDefault="008F50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https://порядокправа.рф/obrazecy/reestr_dogovorov_o_predostavlenii_torgovyx_mest_na_roz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nichnom_rynke.htm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091"/>
    <w:rsid w:val="008F5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385534-DBAF-48CC-A805-A6A069856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1216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dogovorov_o_predostavlenii_torgovyx_mest_na_roznichnom_ryn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255</Words>
  <Characters>1457</Characters>
  <Application>Microsoft Office Word</Application>
  <DocSecurity>0</DocSecurity>
  <Lines>12</Lines>
  <Paragraphs>3</Paragraphs>
  <ScaleCrop>false</ScaleCrop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договоров о предоставлении торговых мест на розничном рынке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2022-08-20T05:57:00Z</dcterms:created>
  <dcterms:modified xsi:type="dcterms:W3CDTF">2022-08-20T05:57:00Z</dcterms:modified>
</cp:coreProperties>
</file>