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9C3">
      <w:pPr>
        <w:pStyle w:val="1"/>
        <w:rPr>
          <w:rFonts w:eastAsia="Times New Roman"/>
        </w:rPr>
      </w:pPr>
      <w:r>
        <w:rPr>
          <w:rFonts w:eastAsia="Times New Roman"/>
        </w:rPr>
        <w:t>План работы (загрузки) путевых машин</w:t>
      </w:r>
    </w:p>
    <w:p w:rsidR="00000000" w:rsidRDefault="007C79C3">
      <w:pPr>
        <w:pStyle w:val="right"/>
      </w:pPr>
      <w:r>
        <w:t xml:space="preserve">Приложение 4 к Методике расчета численности персонала по эксплуатации и обслуживанию специального железнодорожного подвижного состава </w:t>
      </w:r>
    </w:p>
    <w:p w:rsidR="00000000" w:rsidRDefault="007C79C3">
      <w:pPr>
        <w:pStyle w:val="right"/>
      </w:pPr>
      <w:r>
        <w:t>Таблица 36</w:t>
      </w:r>
    </w:p>
    <w:p w:rsidR="00000000" w:rsidRDefault="007C7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C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(ЗАГРУЗКИ) </w:t>
      </w:r>
      <w:r>
        <w:rPr>
          <w:rFonts w:eastAsia="Times New Roman"/>
        </w:rPr>
        <w:t>ПУТЕВЫХ МАШИН (СТРУКТУРНОГО ПОДРАЗДЕЛЕНИЯ) ДИРЕКЦИИ ___________ НА 20__ ГОД</w:t>
      </w:r>
    </w:p>
    <w:p w:rsidR="00000000" w:rsidRDefault="007C79C3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7C79C3">
      <w:pPr>
        <w:pStyle w:val="HTML"/>
      </w:pPr>
      <w:r>
        <w:t>¦ N ¦Тип  ¦Номер¦Плано-¦Норма-¦%    ¦Ед. ¦Реконст-</w:t>
      </w:r>
      <w:r>
        <w:t>¦Капи-  ¦Уси-  ¦Усилен-¦Планово- ¦Оди-  ¦Закреп-¦Укладка¦Стре- ¦Итого¦Приме-  ¦</w:t>
      </w:r>
    </w:p>
    <w:p w:rsidR="00000000" w:rsidRDefault="007C79C3">
      <w:pPr>
        <w:pStyle w:val="HTML"/>
      </w:pPr>
      <w:r>
        <w:t>¦п/п¦путе-¦маши-¦вый   ¦тивный¦заг- ¦изм.¦рукция  ¦тальный¦ленный¦ный    ¦предупре-¦ночная¦ление  ¦стре-  ¦лочные¦     ¦чания по¦</w:t>
      </w:r>
    </w:p>
    <w:p w:rsidR="00000000" w:rsidRDefault="007C79C3">
      <w:pPr>
        <w:pStyle w:val="HTML"/>
      </w:pPr>
      <w:r>
        <w:t>¦   ¦вых  ¦ны   ¦годо- ¦объем ¦рузки¦    ¦верх</w:t>
      </w:r>
      <w:r>
        <w:t>него¦ремонт ¦сред- ¦подъ-  ¦дительная¦вып-  ¦пути   ¦лочного¦пере- ¦     ¦коррек- ¦</w:t>
      </w:r>
    </w:p>
    <w:p w:rsidR="00000000" w:rsidRDefault="007C79C3">
      <w:pPr>
        <w:pStyle w:val="HTML"/>
      </w:pPr>
      <w:r>
        <w:t>¦   ¦машин¦     ¦вой   ¦рабо- ¦     ¦    ¦строения¦пути на¦ний и ¦емочный¦выправка ¦равка ¦       ¦перево-¦воды, ¦     ¦тировке ¦</w:t>
      </w:r>
    </w:p>
    <w:p w:rsidR="00000000" w:rsidRDefault="007C79C3">
      <w:pPr>
        <w:pStyle w:val="HTML"/>
      </w:pPr>
      <w:r>
        <w:t>¦   ¦     ¦     ¦объем ¦ты, км¦     ¦    ¦</w:t>
      </w:r>
      <w:r>
        <w:t>пути    ¦новых и¦сред- ¦и подъ-¦пути     ¦      ¦       ¦да, вы-¦ППР   ¦     ¦годового¦</w:t>
      </w:r>
    </w:p>
    <w:p w:rsidR="00000000" w:rsidRDefault="007C79C3">
      <w:pPr>
        <w:pStyle w:val="HTML"/>
      </w:pPr>
      <w:r>
        <w:t>¦   ¦     ¦     ¦рабо- ¦(стр. ¦     ¦    ¦        ¦старо- ¦ний   ¦емочный¦         ¦      ¦       ¦правка ¦      ¦     ¦объема  ¦</w:t>
      </w:r>
    </w:p>
    <w:p w:rsidR="00000000" w:rsidRDefault="007C79C3">
      <w:pPr>
        <w:pStyle w:val="HTML"/>
      </w:pPr>
      <w:r>
        <w:t xml:space="preserve">¦   ¦     ¦     ¦ты, км¦пер.) ¦     ¦ </w:t>
      </w:r>
      <w:r>
        <w:t xml:space="preserve">   ¦        ¦годных ¦ремонт¦ремонт ¦         ¦      ¦       ¦       ¦      ¦     ¦работы  ¦</w:t>
      </w:r>
    </w:p>
    <w:p w:rsidR="00000000" w:rsidRDefault="007C79C3">
      <w:pPr>
        <w:pStyle w:val="HTML"/>
      </w:pPr>
      <w:r>
        <w:t>¦   ¦     ¦     ¦(стр. ¦      ¦     ¦    ¦        ¦мате-  ¦пути  ¦       ¦         ¦      ¦       ¦       ¦      ¦     ¦        ¦</w:t>
      </w:r>
    </w:p>
    <w:p w:rsidR="00000000" w:rsidRDefault="007C79C3">
      <w:pPr>
        <w:pStyle w:val="HTML"/>
      </w:pPr>
      <w:r>
        <w:t xml:space="preserve">¦   ¦     ¦     ¦пер.) ¦      ¦   </w:t>
      </w:r>
      <w:r>
        <w:t xml:space="preserve">  ¦    ¦        ¦риалах ¦      ¦       ¦         ¦      ¦       ¦       ¦      ¦     ¦        ¦</w:t>
      </w:r>
    </w:p>
    <w:p w:rsidR="00000000" w:rsidRDefault="007C79C3">
      <w:pPr>
        <w:pStyle w:val="HTML"/>
      </w:pPr>
      <w:r>
        <w:t>+---+-----+-----+------+------+-----+----+--------+-------+------+-------+---------+------+-------+-------+------+-----+--------+</w:t>
      </w:r>
    </w:p>
    <w:p w:rsidR="00000000" w:rsidRDefault="007C79C3">
      <w:pPr>
        <w:pStyle w:val="HTML"/>
      </w:pPr>
      <w:r>
        <w:t>+---+-----+-----+------+------</w:t>
      </w:r>
      <w:r>
        <w:t>+-----+----+--------+-------+------+-------+---------+------+-------+-------+------+-----+--------+</w:t>
      </w:r>
    </w:p>
    <w:p w:rsidR="00000000" w:rsidRDefault="007C79C3">
      <w:pPr>
        <w:pStyle w:val="HTML"/>
      </w:pPr>
      <w:r>
        <w:t>+---+-----+-----+------+------+-----+----+--------+-------+------+-------+---------+------+-------+-------+------+-----+--------+</w:t>
      </w:r>
    </w:p>
    <w:p w:rsidR="00000000" w:rsidRDefault="007C79C3">
      <w:pPr>
        <w:pStyle w:val="HTML"/>
      </w:pPr>
      <w:r>
        <w:t>----+-----+-----+------+--</w:t>
      </w:r>
      <w:r>
        <w:t>----+-----+----+--------+-------+------+-------+---------+------+-------+-------+------+-----+---------</w:t>
      </w:r>
    </w:p>
    <w:p w:rsidR="00000000" w:rsidRDefault="007C79C3">
      <w:pPr>
        <w:pStyle w:val="HTML"/>
      </w:pPr>
    </w:p>
    <w:p w:rsidR="00000000" w:rsidRDefault="007C79C3">
      <w:pPr>
        <w:pStyle w:val="HTML"/>
      </w:pPr>
      <w:r>
        <w:t>Начальник (структурного подразделения) N ___   _________   ____________</w:t>
      </w:r>
    </w:p>
    <w:p w:rsidR="00000000" w:rsidRDefault="007C79C3">
      <w:pPr>
        <w:pStyle w:val="HTML"/>
      </w:pPr>
      <w:r>
        <w:t>(Подпись)     (Ф.И.О.)</w:t>
      </w:r>
    </w:p>
    <w:p w:rsidR="00000000" w:rsidRDefault="007C79C3">
      <w:pPr>
        <w:pStyle w:val="HTML"/>
      </w:pPr>
      <w:r>
        <w:t>М.П.</w:t>
      </w:r>
    </w:p>
    <w:p w:rsidR="00000000" w:rsidRDefault="007C7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C3">
      <w:pPr>
        <w:pStyle w:val="right"/>
      </w:pPr>
      <w:r>
        <w:t xml:space="preserve">Источник - Распоряжение ОАО "РЖД" от 27.12.2012 № </w:t>
      </w:r>
      <w:r>
        <w:t>2703р</w:t>
      </w:r>
    </w:p>
    <w:p w:rsidR="00000000" w:rsidRDefault="007C7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https://порядокправа.рф/obrazecy/plan_raboty_zagruzki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_putevyx_mashin.htm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C3"/>
    <w:rsid w:val="007C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EA4B5-DC96-48EB-BF2F-BE18F92E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zagruzki_putev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(загрузки) путевых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