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451">
      <w:pPr>
        <w:pStyle w:val="1"/>
        <w:rPr>
          <w:rFonts w:eastAsia="Times New Roman"/>
        </w:rPr>
      </w:pPr>
      <w:r>
        <w:rPr>
          <w:rFonts w:eastAsia="Times New Roman"/>
        </w:rPr>
        <w:t>План работы на период испытания (образец заполнения)</w:t>
      </w:r>
    </w:p>
    <w:p w:rsidR="00000000" w:rsidRDefault="004B6451">
      <w:pPr>
        <w:pStyle w:val="right"/>
      </w:pPr>
      <w:r>
        <w:t>План работы на период испытания (образец заполнения)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HTML"/>
      </w:pPr>
      <w:r>
        <w:t xml:space="preserve">                                     СОСТАВИЛ:</w:t>
      </w:r>
    </w:p>
    <w:p w:rsidR="00000000" w:rsidRDefault="004B6451">
      <w:pPr>
        <w:pStyle w:val="HTML"/>
      </w:pPr>
      <w:r>
        <w:t>начальник отдела управления персоналом</w:t>
      </w:r>
    </w:p>
    <w:p w:rsidR="00000000" w:rsidRDefault="004B6451">
      <w:pPr>
        <w:pStyle w:val="HTML"/>
      </w:pPr>
      <w:r>
        <w:t>Кострова           О.А. Кострова</w:t>
      </w:r>
    </w:p>
    <w:p w:rsidR="00000000" w:rsidRDefault="004B6451">
      <w:pPr>
        <w:pStyle w:val="HTML"/>
      </w:pPr>
      <w:r>
        <w:t>10.12.2012</w:t>
      </w:r>
    </w:p>
    <w:p w:rsidR="00000000" w:rsidRDefault="004B6451">
      <w:pPr>
        <w:pStyle w:val="HTML"/>
      </w:pPr>
    </w:p>
    <w:p w:rsidR="00000000" w:rsidRDefault="004B6451">
      <w:pPr>
        <w:pStyle w:val="HTML"/>
      </w:pPr>
      <w:r>
        <w:t>СОГЛАСОВАНО:</w:t>
      </w:r>
    </w:p>
    <w:p w:rsidR="00000000" w:rsidRDefault="004B6451">
      <w:pPr>
        <w:pStyle w:val="HTML"/>
      </w:pPr>
      <w:r>
        <w:t>первый заместитель генерального</w:t>
      </w:r>
    </w:p>
    <w:p w:rsidR="00000000" w:rsidRDefault="004B6451">
      <w:pPr>
        <w:pStyle w:val="HTML"/>
      </w:pPr>
      <w:r>
        <w:t>директора ООО "Верона"</w:t>
      </w:r>
    </w:p>
    <w:p w:rsidR="00000000" w:rsidRDefault="004B6451">
      <w:pPr>
        <w:pStyle w:val="HTML"/>
      </w:pPr>
      <w:r>
        <w:t>Лазарев              А.А. Лазарев</w:t>
      </w:r>
    </w:p>
    <w:p w:rsidR="00000000" w:rsidRDefault="004B6451">
      <w:pPr>
        <w:pStyle w:val="HTML"/>
      </w:pPr>
      <w:r>
        <w:t>10.12.2012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ПЛАН РАБОТЫ НА ПЕРИОД ИСПЫТАНИЯ</w:t>
      </w:r>
    </w:p>
    <w:p w:rsidR="00000000" w:rsidRDefault="004B6451">
      <w:pPr>
        <w:pStyle w:val="left"/>
      </w:pPr>
      <w:r>
        <w:t>Работник: Павлова Ольга Евгеньевна</w:t>
      </w:r>
    </w:p>
    <w:p w:rsidR="00000000" w:rsidRDefault="004B6451">
      <w:pPr>
        <w:pStyle w:val="left"/>
      </w:pPr>
      <w:r>
        <w:t>Наименование структурного подразделения: Отдел управления персоналом</w:t>
      </w:r>
    </w:p>
    <w:p w:rsidR="00000000" w:rsidRDefault="004B6451">
      <w:pPr>
        <w:pStyle w:val="left"/>
      </w:pPr>
      <w:r>
        <w:t>Должно</w:t>
      </w:r>
      <w:r>
        <w:t>сть: менеджер по персоналу</w:t>
      </w:r>
    </w:p>
    <w:p w:rsidR="00000000" w:rsidRDefault="004B6451">
      <w:pPr>
        <w:pStyle w:val="left"/>
      </w:pPr>
      <w:r>
        <w:t>Срок испытания: с 10.12.2012 по 09.03.2013</w:t>
      </w:r>
    </w:p>
    <w:p w:rsidR="00000000" w:rsidRDefault="004B6451">
      <w:pPr>
        <w:pStyle w:val="left"/>
      </w:pPr>
      <w:r>
        <w:t>Непосредственный руководитель: О.А. Кострова, начальник отдела управления персоналом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поручения (работы) Планируемый результат Срок исполнения Отметка о выполнении (от</w:t>
      </w:r>
      <w:r>
        <w:rPr>
          <w:rFonts w:eastAsia="Times New Roman"/>
        </w:rPr>
        <w:t xml:space="preserve"> 0 до 5 баллов) Подпись непосредственного руководителя</w:t>
      </w:r>
    </w:p>
    <w:p w:rsidR="00000000" w:rsidRDefault="004B6451">
      <w:pPr>
        <w:pStyle w:val="left"/>
      </w:pPr>
      <w:r>
        <w:t>1</w:t>
      </w:r>
    </w:p>
    <w:p w:rsidR="00000000" w:rsidRDefault="004B6451">
      <w:pPr>
        <w:pStyle w:val="left"/>
      </w:pPr>
      <w:r>
        <w:t>Ознакомление с деятельностью ООО "Верона", его приоритетными целями, задачами и кадровой политикой. Знакомство с руководителями подразделений и активное сотрудничество с ними. Получение данных о необ</w:t>
      </w:r>
      <w:r>
        <w:t>ходимом персонале и основных требованиях к соискателям</w:t>
      </w:r>
    </w:p>
    <w:p w:rsidR="00000000" w:rsidRDefault="004B6451">
      <w:pPr>
        <w:pStyle w:val="left"/>
      </w:pPr>
      <w:r>
        <w:t>Понимание основных целей и задач ООО "Верона", знание его кадровой политики. Выявление потребности в персонале всех структурных подразделений и собраны сведения о требованиях к соискателям</w:t>
      </w:r>
    </w:p>
    <w:p w:rsidR="00000000" w:rsidRDefault="004B6451">
      <w:pPr>
        <w:pStyle w:val="left"/>
      </w:pPr>
      <w:r>
        <w:t>До 25.12.201</w:t>
      </w:r>
      <w:r>
        <w:t>2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left"/>
      </w:pPr>
      <w:r>
        <w:t>2</w:t>
      </w:r>
    </w:p>
    <w:p w:rsidR="00000000" w:rsidRDefault="004B6451">
      <w:pPr>
        <w:pStyle w:val="left"/>
      </w:pPr>
      <w:r>
        <w:t>Поиск соискателей на имеющиеся вакансии (на специализированных интернет-сайтах, путем размещения объявлений о вакансиях в СМИ и т.д.)</w:t>
      </w:r>
    </w:p>
    <w:p w:rsidR="00000000" w:rsidRDefault="004B6451">
      <w:pPr>
        <w:pStyle w:val="left"/>
      </w:pPr>
      <w:r>
        <w:t>Подобрано требуемое количество соискателей, всем назначены собеседования</w:t>
      </w:r>
    </w:p>
    <w:p w:rsidR="00000000" w:rsidRDefault="004B6451">
      <w:pPr>
        <w:pStyle w:val="left"/>
      </w:pPr>
      <w:r>
        <w:t>До 24.01.2013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left"/>
      </w:pPr>
      <w:r>
        <w:t>3</w:t>
      </w:r>
    </w:p>
    <w:p w:rsidR="00000000" w:rsidRDefault="004B6451">
      <w:pPr>
        <w:pStyle w:val="left"/>
      </w:pPr>
      <w:r>
        <w:t>Проведение собеседований с соискателями (при необходимости совместно с руководителями подразделений). Подписание job offer (предложения о работе) с соискателями, отвечающими требованиям</w:t>
      </w:r>
    </w:p>
    <w:p w:rsidR="00000000" w:rsidRDefault="004B6451">
      <w:pPr>
        <w:pStyle w:val="left"/>
      </w:pPr>
      <w:r>
        <w:t>Проведены все назначенные на период до 19.02.2013 собеседования с соис</w:t>
      </w:r>
      <w:r>
        <w:t>кателями. Не менее 30% соискателей готовы заключить трудовой договор и приступить к работе, с ними подписан job offer</w:t>
      </w:r>
    </w:p>
    <w:p w:rsidR="00000000" w:rsidRDefault="004B6451">
      <w:pPr>
        <w:pStyle w:val="left"/>
      </w:pPr>
      <w:r>
        <w:t>До 19.02.2013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left"/>
      </w:pPr>
      <w:r>
        <w:t>4</w:t>
      </w:r>
    </w:p>
    <w:p w:rsidR="00000000" w:rsidRDefault="004B6451">
      <w:pPr>
        <w:pStyle w:val="left"/>
      </w:pPr>
      <w:r>
        <w:t>Проведение работы по адаптации вновь принятых работников</w:t>
      </w:r>
    </w:p>
    <w:p w:rsidR="00000000" w:rsidRDefault="004B6451">
      <w:pPr>
        <w:pStyle w:val="left"/>
      </w:pPr>
      <w:r>
        <w:t>Со всеми вновь принятыми работниками проведена работа по адаптац</w:t>
      </w:r>
      <w:r>
        <w:t>ии в соответствии с Положением об адаптации персонала</w:t>
      </w:r>
    </w:p>
    <w:p w:rsidR="00000000" w:rsidRDefault="004B6451">
      <w:pPr>
        <w:pStyle w:val="left"/>
      </w:pPr>
      <w:r>
        <w:t>До 22.02.2013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left"/>
      </w:pPr>
      <w:r>
        <w:t>5</w:t>
      </w:r>
    </w:p>
    <w:p w:rsidR="00000000" w:rsidRDefault="004B6451">
      <w:pPr>
        <w:pStyle w:val="left"/>
      </w:pPr>
      <w:r>
        <w:t>Внесение предложений (в письменном виде) к проектам изменений в следующие локальные нормативные акты:</w:t>
      </w:r>
    </w:p>
    <w:p w:rsidR="00000000" w:rsidRDefault="004B6451">
      <w:pPr>
        <w:pStyle w:val="left"/>
      </w:pPr>
      <w:r>
        <w:t>Утверждены изменения: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left"/>
      </w:pPr>
      <w:r>
        <w:t>Положение об адаптации персонала</w:t>
      </w:r>
    </w:p>
    <w:p w:rsidR="00000000" w:rsidRDefault="004B6451">
      <w:pPr>
        <w:pStyle w:val="left"/>
      </w:pPr>
      <w:r>
        <w:t>в Положении об адаптации пе</w:t>
      </w:r>
      <w:r>
        <w:t>рсонала</w:t>
      </w:r>
    </w:p>
    <w:p w:rsidR="00000000" w:rsidRDefault="004B6451">
      <w:pPr>
        <w:pStyle w:val="left"/>
      </w:pPr>
      <w:r>
        <w:t>До 31.01.2013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left"/>
      </w:pPr>
      <w:r>
        <w:t>Положение о наставничестве</w:t>
      </w:r>
    </w:p>
    <w:p w:rsidR="00000000" w:rsidRDefault="004B6451">
      <w:pPr>
        <w:pStyle w:val="left"/>
      </w:pPr>
      <w:r>
        <w:t>в Положении о наставничестве</w:t>
      </w:r>
    </w:p>
    <w:p w:rsidR="00000000" w:rsidRDefault="004B6451">
      <w:pPr>
        <w:pStyle w:val="left"/>
      </w:pPr>
      <w:r>
        <w:t>До 14.02.2013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left"/>
      </w:pPr>
      <w:r>
        <w:t>Положение о порядке прохождения испытания</w:t>
      </w:r>
    </w:p>
    <w:p w:rsidR="00000000" w:rsidRDefault="004B6451">
      <w:pPr>
        <w:pStyle w:val="left"/>
      </w:pPr>
      <w:r>
        <w:t>в Положении о порядке прохождения испытания</w:t>
      </w:r>
    </w:p>
    <w:p w:rsidR="00000000" w:rsidRDefault="004B6451">
      <w:pPr>
        <w:pStyle w:val="left"/>
      </w:pPr>
      <w:r>
        <w:t>До 28.02.2013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Отметка о выполнении </w:t>
      </w:r>
      <w:r>
        <w:rPr>
          <w:rFonts w:eastAsia="Times New Roman"/>
        </w:rPr>
        <w:t>(балл) Критерии качества выполнения порученной работы 0</w:t>
      </w:r>
    </w:p>
    <w:p w:rsidR="00000000" w:rsidRDefault="004B6451">
      <w:pPr>
        <w:pStyle w:val="left"/>
      </w:pPr>
      <w:r>
        <w:t>Не выполнено</w:t>
      </w: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B6451">
      <w:pPr>
        <w:pStyle w:val="left"/>
      </w:pPr>
      <w:r>
        <w:t>Выполнено неправильно</w:t>
      </w: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B6451">
      <w:pPr>
        <w:pStyle w:val="left"/>
      </w:pPr>
      <w:r>
        <w:t>Выполнено со значительными недостатками (более 3)</w:t>
      </w: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B6451">
      <w:pPr>
        <w:pStyle w:val="left"/>
      </w:pPr>
      <w:r>
        <w:t>Выполнено со значительными недостатками</w:t>
      </w:r>
    </w:p>
    <w:p w:rsidR="00000000" w:rsidRDefault="004B6451">
      <w:pPr>
        <w:pStyle w:val="left"/>
      </w:pPr>
      <w:r>
        <w:t>(до 3 включительно)</w:t>
      </w: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4B6451">
      <w:pPr>
        <w:pStyle w:val="left"/>
      </w:pPr>
      <w:r>
        <w:t>Выполнено с незначительными замечаниями</w:t>
      </w: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4B6451">
      <w:pPr>
        <w:pStyle w:val="left"/>
      </w:pPr>
      <w:r>
        <w:t>Выпол</w:t>
      </w:r>
      <w:r>
        <w:t>нено без замечаний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3"/>
        <w:rPr>
          <w:rFonts w:eastAsia="Times New Roman"/>
        </w:rPr>
      </w:pPr>
      <w:r>
        <w:rPr>
          <w:rFonts w:eastAsia="Times New Roman"/>
        </w:rPr>
        <w:t>Средний балл Результат испытания</w:t>
      </w:r>
    </w:p>
    <w:p w:rsidR="00000000" w:rsidRDefault="004B6451">
      <w:pPr>
        <w:pStyle w:val="left"/>
      </w:pPr>
      <w:r>
        <w:t>до 2 (включительно)</w:t>
      </w:r>
    </w:p>
    <w:p w:rsidR="00000000" w:rsidRDefault="004B6451">
      <w:pPr>
        <w:pStyle w:val="left"/>
      </w:pPr>
      <w:r>
        <w:t>Неудовлетворительный</w:t>
      </w:r>
    </w:p>
    <w:p w:rsidR="00000000" w:rsidRDefault="004B6451">
      <w:pPr>
        <w:pStyle w:val="left"/>
      </w:pPr>
      <w:r>
        <w:t>более 2</w:t>
      </w:r>
    </w:p>
    <w:p w:rsidR="00000000" w:rsidRDefault="004B6451">
      <w:pPr>
        <w:pStyle w:val="left"/>
      </w:pPr>
      <w:r>
        <w:t>Удовлетворительный</w:t>
      </w:r>
    </w:p>
    <w:p w:rsidR="00000000" w:rsidRDefault="004B6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51">
      <w:pPr>
        <w:pStyle w:val="HTML"/>
      </w:pPr>
      <w:r>
        <w:t>С планом работ ознакомлен(а)              Павлова              О.Е. Павлова</w:t>
      </w:r>
    </w:p>
    <w:p w:rsidR="00000000" w:rsidRDefault="004B6451">
      <w:pPr>
        <w:pStyle w:val="HTML"/>
      </w:pPr>
      <w:r>
        <w:t>10.12.2012</w:t>
      </w:r>
    </w:p>
    <w:p w:rsidR="00000000" w:rsidRDefault="004B6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https://порядокправа.рф/obrazecy/plan_raboty_na_period_ispytaniya_obrazec_zapolneniya.h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51"/>
    <w:rsid w:val="004B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DBF71-667D-4BBF-819F-A14F2DB4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na_period_ispy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на период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