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1C8">
      <w:pPr>
        <w:pStyle w:val="1"/>
        <w:rPr>
          <w:rFonts w:eastAsia="Times New Roman"/>
        </w:rPr>
      </w:pPr>
      <w:r>
        <w:rPr>
          <w:rFonts w:eastAsia="Times New Roman"/>
        </w:rPr>
        <w:t>Описание диапазонов изменения факторов кластеризации для садоводческих, огороднических объединений</w:t>
      </w:r>
    </w:p>
    <w:p w:rsidR="00000000" w:rsidRDefault="004761C8">
      <w:pPr>
        <w:pStyle w:val="right"/>
      </w:pPr>
      <w:r>
        <w:t xml:space="preserve">Приложение 4 к Отчету об определении кадастровой стоимости земельных </w:t>
      </w:r>
      <w:r>
        <w:t>участков садоводческих, огороднических и дачных объединений</w:t>
      </w:r>
    </w:p>
    <w:p w:rsidR="00000000" w:rsidRDefault="00476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1C8">
      <w:pPr>
        <w:pStyle w:val="right"/>
      </w:pPr>
      <w:r>
        <w:t>Таблица 4</w:t>
      </w:r>
    </w:p>
    <w:p w:rsidR="00000000" w:rsidRDefault="00476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1C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Описание диапазонов изменения факторов кластеризации для садоводческих, огороднических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объединений</w:t>
      </w:r>
    </w:p>
    <w:p w:rsidR="00000000" w:rsidRDefault="004761C8">
      <w:pPr>
        <w:pStyle w:val="sel"/>
        <w:divId w:val="362903755"/>
      </w:pPr>
      <w:r>
        <w:t>1 Аналогичная таблица составляется для дачных объединений.</w:t>
      </w:r>
    </w:p>
    <w:p w:rsidR="00000000" w:rsidRDefault="004761C8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4761C8">
      <w:pPr>
        <w:pStyle w:val="HTML"/>
      </w:pPr>
      <w:r>
        <w:t>¦ N ¦ Наименование фактора ¦ Единица ¦ Диапазон изменения  ¦Закодированное¦</w:t>
      </w:r>
    </w:p>
    <w:p w:rsidR="00000000" w:rsidRDefault="004761C8">
      <w:pPr>
        <w:pStyle w:val="HTML"/>
      </w:pPr>
      <w:r>
        <w:t>¦п/п¦    кластеризации     ¦измерения¦фактора кластеризации¦   значение   ¦</w:t>
      </w:r>
    </w:p>
    <w:p w:rsidR="00000000" w:rsidRDefault="004761C8">
      <w:pPr>
        <w:pStyle w:val="HTML"/>
      </w:pPr>
      <w:r>
        <w:t>+---+----------------------+---------+--------------</w:t>
      </w:r>
      <w:r>
        <w:t>-------+--------------+</w:t>
      </w:r>
    </w:p>
    <w:p w:rsidR="00000000" w:rsidRDefault="004761C8">
      <w:pPr>
        <w:pStyle w:val="HTML"/>
      </w:pPr>
      <w:r>
        <w:t>¦ 1 ¦          2           ¦    3    ¦          4          ¦      5       ¦</w:t>
      </w:r>
    </w:p>
    <w:p w:rsidR="00000000" w:rsidRDefault="004761C8">
      <w:pPr>
        <w:pStyle w:val="HTML"/>
      </w:pPr>
      <w:r>
        <w:t>+---+----------------------+---------+---------------------+--------------+</w:t>
      </w:r>
    </w:p>
    <w:p w:rsidR="00000000" w:rsidRDefault="004761C8">
      <w:pPr>
        <w:pStyle w:val="HTML"/>
      </w:pPr>
      <w:r>
        <w:t>¦1. ¦                      ¦         ¦                     ¦              ¦</w:t>
      </w:r>
    </w:p>
    <w:p w:rsidR="00000000" w:rsidRDefault="004761C8">
      <w:pPr>
        <w:pStyle w:val="HTML"/>
      </w:pPr>
      <w:r>
        <w:t xml:space="preserve">¦   </w:t>
      </w:r>
      <w:r>
        <w:t>¦                      ¦         +---------------------+--------------+</w:t>
      </w:r>
    </w:p>
    <w:p w:rsidR="00000000" w:rsidRDefault="004761C8">
      <w:pPr>
        <w:pStyle w:val="HTML"/>
      </w:pPr>
      <w:r>
        <w:t>¦   ¦                      ¦         ¦                     ¦              ¦</w:t>
      </w:r>
    </w:p>
    <w:p w:rsidR="00000000" w:rsidRDefault="004761C8">
      <w:pPr>
        <w:pStyle w:val="HTML"/>
      </w:pPr>
      <w:r>
        <w:t>¦   +----------------------+---------+---------------------+--------------+</w:t>
      </w:r>
    </w:p>
    <w:p w:rsidR="00000000" w:rsidRDefault="004761C8">
      <w:pPr>
        <w:pStyle w:val="HTML"/>
      </w:pPr>
      <w:r>
        <w:t xml:space="preserve">¦   ¦                      ¦    </w:t>
      </w:r>
      <w:r>
        <w:t xml:space="preserve">     ¦                     ¦              ¦</w:t>
      </w:r>
    </w:p>
    <w:p w:rsidR="00000000" w:rsidRDefault="004761C8">
      <w:pPr>
        <w:pStyle w:val="HTML"/>
      </w:pPr>
      <w:r>
        <w:t>¦   ¦                      ¦         +---------------------+--------------+</w:t>
      </w:r>
    </w:p>
    <w:p w:rsidR="00000000" w:rsidRDefault="004761C8">
      <w:pPr>
        <w:pStyle w:val="HTML"/>
      </w:pPr>
      <w:r>
        <w:t>¦   ¦                      ¦         ¦                     ¦              ¦</w:t>
      </w:r>
    </w:p>
    <w:p w:rsidR="00000000" w:rsidRDefault="004761C8">
      <w:pPr>
        <w:pStyle w:val="HTML"/>
      </w:pPr>
      <w:r>
        <w:t>+---+----------------------+---------+---------------------+</w:t>
      </w:r>
      <w:r>
        <w:t>--------------+</w:t>
      </w:r>
    </w:p>
    <w:p w:rsidR="00000000" w:rsidRDefault="004761C8">
      <w:pPr>
        <w:pStyle w:val="HTML"/>
      </w:pPr>
      <w:r>
        <w:t>¦2. ¦                      ¦         ¦                     ¦              ¦</w:t>
      </w:r>
    </w:p>
    <w:p w:rsidR="00000000" w:rsidRDefault="004761C8">
      <w:pPr>
        <w:pStyle w:val="HTML"/>
      </w:pPr>
      <w:r>
        <w:t>¦   ¦                      ¦         +---------------------+--------------+</w:t>
      </w:r>
    </w:p>
    <w:p w:rsidR="00000000" w:rsidRDefault="004761C8">
      <w:pPr>
        <w:pStyle w:val="HTML"/>
      </w:pPr>
      <w:r>
        <w:t>¦   ¦                      ¦         ¦                     ¦              ¦</w:t>
      </w:r>
    </w:p>
    <w:p w:rsidR="00000000" w:rsidRDefault="004761C8">
      <w:pPr>
        <w:pStyle w:val="HTML"/>
      </w:pPr>
      <w:r>
        <w:t>¦   +-------</w:t>
      </w:r>
      <w:r>
        <w:t>---------------+---------+---------------------+--------------+</w:t>
      </w:r>
    </w:p>
    <w:p w:rsidR="00000000" w:rsidRDefault="004761C8">
      <w:pPr>
        <w:pStyle w:val="HTML"/>
      </w:pPr>
      <w:r>
        <w:t>¦   ¦                      ¦         ¦                     ¦              ¦</w:t>
      </w:r>
    </w:p>
    <w:p w:rsidR="00000000" w:rsidRDefault="004761C8">
      <w:pPr>
        <w:pStyle w:val="HTML"/>
      </w:pPr>
      <w:r>
        <w:t>¦   ¦                      ¦         +---------------------+--------------+</w:t>
      </w:r>
    </w:p>
    <w:p w:rsidR="00000000" w:rsidRDefault="004761C8">
      <w:pPr>
        <w:pStyle w:val="HTML"/>
      </w:pPr>
      <w:r>
        <w:t xml:space="preserve">¦   ¦                      ¦         ¦ </w:t>
      </w:r>
      <w:r>
        <w:t xml:space="preserve">                    ¦              ¦</w:t>
      </w:r>
    </w:p>
    <w:p w:rsidR="00000000" w:rsidRDefault="004761C8">
      <w:pPr>
        <w:pStyle w:val="HTML"/>
      </w:pPr>
      <w:r>
        <w:t>+---+----------------------+---------+---------------------+--------------+</w:t>
      </w:r>
    </w:p>
    <w:p w:rsidR="00000000" w:rsidRDefault="004761C8">
      <w:pPr>
        <w:pStyle w:val="HTML"/>
      </w:pPr>
      <w:r>
        <w:t>¦...¦                      ¦         ¦                     ¦              ¦</w:t>
      </w:r>
    </w:p>
    <w:p w:rsidR="00000000" w:rsidRDefault="004761C8">
      <w:pPr>
        <w:pStyle w:val="HTML"/>
      </w:pPr>
      <w:r>
        <w:t>¦   ¦                      ¦         +---------------------+-------</w:t>
      </w:r>
      <w:r>
        <w:t>-------+</w:t>
      </w:r>
    </w:p>
    <w:p w:rsidR="00000000" w:rsidRDefault="004761C8">
      <w:pPr>
        <w:pStyle w:val="HTML"/>
      </w:pPr>
      <w:r>
        <w:t>¦   ¦                      ¦         ¦                     ¦              ¦</w:t>
      </w:r>
    </w:p>
    <w:p w:rsidR="00000000" w:rsidRDefault="004761C8">
      <w:pPr>
        <w:pStyle w:val="HTML"/>
      </w:pPr>
      <w:r>
        <w:t>¦   +----------------------+---------+---------------------+--------------+</w:t>
      </w:r>
    </w:p>
    <w:p w:rsidR="00000000" w:rsidRDefault="004761C8">
      <w:pPr>
        <w:pStyle w:val="HTML"/>
      </w:pPr>
      <w:r>
        <w:t>¦   ¦                      ¦         ¦                     ¦              ¦</w:t>
      </w:r>
    </w:p>
    <w:p w:rsidR="00000000" w:rsidRDefault="004761C8">
      <w:pPr>
        <w:pStyle w:val="HTML"/>
      </w:pPr>
      <w:r>
        <w:t xml:space="preserve">¦   ¦              </w:t>
      </w:r>
      <w:r>
        <w:t xml:space="preserve">        ¦         +---------------------+--------------+</w:t>
      </w:r>
    </w:p>
    <w:p w:rsidR="00000000" w:rsidRDefault="004761C8">
      <w:pPr>
        <w:pStyle w:val="HTML"/>
      </w:pPr>
      <w:r>
        <w:t>¦   ¦                      ¦         ¦                     ¦              ¦</w:t>
      </w:r>
    </w:p>
    <w:p w:rsidR="00000000" w:rsidRDefault="004761C8">
      <w:pPr>
        <w:pStyle w:val="HTML"/>
      </w:pPr>
      <w:r>
        <w:t>+---+----------------------+---------+---------------------+--------------+</w:t>
      </w:r>
    </w:p>
    <w:p w:rsidR="00000000" w:rsidRDefault="004761C8">
      <w:pPr>
        <w:pStyle w:val="HTML"/>
      </w:pPr>
      <w:r>
        <w:t xml:space="preserve">¦n  ¦                      ¦         ¦         </w:t>
      </w:r>
      <w:r>
        <w:t xml:space="preserve">            ¦              ¦</w:t>
      </w:r>
    </w:p>
    <w:p w:rsidR="00000000" w:rsidRDefault="004761C8">
      <w:pPr>
        <w:pStyle w:val="HTML"/>
      </w:pPr>
      <w:r>
        <w:t>¦   ¦                      ¦         +---------------------+--------------+</w:t>
      </w:r>
    </w:p>
    <w:p w:rsidR="00000000" w:rsidRDefault="004761C8">
      <w:pPr>
        <w:pStyle w:val="HTML"/>
      </w:pPr>
      <w:r>
        <w:t>¦   ¦                      ¦         ¦                     ¦              ¦</w:t>
      </w:r>
    </w:p>
    <w:p w:rsidR="00000000" w:rsidRDefault="004761C8">
      <w:pPr>
        <w:pStyle w:val="HTML"/>
      </w:pPr>
      <w:r>
        <w:t>¦   +----------------------+---------+---------------------+--------------+</w:t>
      </w:r>
    </w:p>
    <w:p w:rsidR="00000000" w:rsidRDefault="004761C8">
      <w:pPr>
        <w:pStyle w:val="HTML"/>
      </w:pPr>
      <w:r>
        <w:t>¦   ¦                      ¦         ¦                     ¦              ¦</w:t>
      </w:r>
    </w:p>
    <w:p w:rsidR="00000000" w:rsidRDefault="004761C8">
      <w:pPr>
        <w:pStyle w:val="HTML"/>
      </w:pPr>
      <w:r>
        <w:t>¦   ¦                      ¦         +---------------------+--------------+</w:t>
      </w:r>
    </w:p>
    <w:p w:rsidR="00000000" w:rsidRDefault="004761C8">
      <w:pPr>
        <w:pStyle w:val="HTML"/>
      </w:pPr>
      <w:r>
        <w:t>¦   ¦                      ¦         ¦                     ¦              ¦</w:t>
      </w:r>
    </w:p>
    <w:p w:rsidR="00000000" w:rsidRDefault="004761C8">
      <w:pPr>
        <w:pStyle w:val="HTML"/>
      </w:pPr>
      <w:r>
        <w:t>----+----------------------</w:t>
      </w:r>
      <w:r>
        <w:t>+---------+---------------------+---------------</w:t>
      </w:r>
    </w:p>
    <w:p w:rsidR="00000000" w:rsidRDefault="00476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1C8">
      <w:pPr>
        <w:pStyle w:val="right"/>
      </w:pPr>
      <w:r>
        <w:t>Источник - Приказ Роснедвижимости от 18.04.2008 № П/0114</w:t>
      </w:r>
    </w:p>
    <w:p w:rsidR="00000000" w:rsidRDefault="004761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https://порядокправа.рф/obrazecy/opisanie_diapazonov_izmeneniya_faktorov_klasterizacii_dlya_sadovodcheskix_ogorodnicheskix_obedinenij.htm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C8"/>
    <w:rsid w:val="0047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4FC9C-4409-4BB8-A940-EFDF701D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0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diapazonov_izmeneniya_faktorov_klasterizacii_dlya_sadovodcheskix_ogorodnicheskix_obedi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диапазонов изменения факторов кластеризации для садоводческих, огороднических объединений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2022-08-11T04:35:00Z</dcterms:created>
  <dcterms:modified xsi:type="dcterms:W3CDTF">2022-08-11T04:35:00Z</dcterms:modified>
</cp:coreProperties>
</file>