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6F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права собственности на воздушное судно</w:t>
      </w:r>
    </w:p>
    <w:p w:rsidR="00000000" w:rsidRDefault="00D4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6FF">
      <w:pPr>
        <w:pStyle w:val="HTML"/>
      </w:pPr>
      <w:r>
        <w:t xml:space="preserve">                                     В Арбитражный суд ____________________</w:t>
      </w:r>
    </w:p>
    <w:p w:rsidR="00000000" w:rsidRDefault="00D446FF">
      <w:pPr>
        <w:pStyle w:val="HTML"/>
      </w:pPr>
    </w:p>
    <w:p w:rsidR="00000000" w:rsidRDefault="00D446FF">
      <w:pPr>
        <w:pStyle w:val="HTML"/>
      </w:pPr>
      <w:r>
        <w:t>Истец: _______________________________</w:t>
      </w:r>
    </w:p>
    <w:p w:rsidR="00000000" w:rsidRDefault="00D446FF">
      <w:pPr>
        <w:pStyle w:val="HTML"/>
      </w:pPr>
      <w:r>
        <w:t>(наименование или Ф.И.О.</w:t>
      </w:r>
    </w:p>
    <w:p w:rsidR="00000000" w:rsidRDefault="00D446FF">
      <w:pPr>
        <w:pStyle w:val="HTML"/>
      </w:pPr>
      <w:r>
        <w:t>предпринимателя)</w:t>
      </w:r>
    </w:p>
    <w:p w:rsidR="00000000" w:rsidRDefault="00D446FF">
      <w:pPr>
        <w:pStyle w:val="HTML"/>
      </w:pPr>
      <w:r>
        <w:t>адрес: _______________________________</w:t>
      </w:r>
    </w:p>
    <w:p w:rsidR="00000000" w:rsidRDefault="00D446FF">
      <w:pPr>
        <w:pStyle w:val="HTML"/>
      </w:pPr>
      <w:r>
        <w:t>_____________________________________,</w:t>
      </w:r>
    </w:p>
    <w:p w:rsidR="00000000" w:rsidRDefault="00D446FF">
      <w:pPr>
        <w:pStyle w:val="HTML"/>
      </w:pPr>
      <w:r>
        <w:t>(для предпринимателя: дата и место</w:t>
      </w:r>
    </w:p>
    <w:p w:rsidR="00000000" w:rsidRDefault="00D446FF">
      <w:pPr>
        <w:pStyle w:val="HTML"/>
      </w:pPr>
      <w:r>
        <w:t>рождения, место работы или дата</w:t>
      </w:r>
    </w:p>
    <w:p w:rsidR="00000000" w:rsidRDefault="00D446FF">
      <w:pPr>
        <w:pStyle w:val="HTML"/>
      </w:pPr>
      <w:r>
        <w:t>и место государственной регистрации</w:t>
      </w:r>
    </w:p>
    <w:p w:rsidR="00000000" w:rsidRDefault="00D446FF">
      <w:pPr>
        <w:pStyle w:val="HTML"/>
      </w:pPr>
      <w:r>
        <w:t>в качестве предпринимателя)</w:t>
      </w:r>
    </w:p>
    <w:p w:rsidR="00000000" w:rsidRDefault="00D446FF">
      <w:pPr>
        <w:pStyle w:val="HTML"/>
      </w:pPr>
      <w:r>
        <w:t>телефон: __________, факс: ___</w:t>
      </w:r>
      <w:r>
        <w:t>_______,</w:t>
      </w:r>
    </w:p>
    <w:p w:rsidR="00000000" w:rsidRDefault="00D446FF">
      <w:pPr>
        <w:pStyle w:val="HTML"/>
      </w:pPr>
      <w:r>
        <w:t>адрес электронной почты: _____________</w:t>
      </w:r>
    </w:p>
    <w:p w:rsidR="00000000" w:rsidRDefault="00D446FF">
      <w:pPr>
        <w:pStyle w:val="HTML"/>
      </w:pPr>
    </w:p>
    <w:p w:rsidR="00000000" w:rsidRDefault="00D446FF">
      <w:pPr>
        <w:pStyle w:val="HTML"/>
      </w:pPr>
      <w:r>
        <w:t>Представитель истца: _________________</w:t>
      </w:r>
    </w:p>
    <w:p w:rsidR="00000000" w:rsidRDefault="00D446FF">
      <w:pPr>
        <w:pStyle w:val="HTML"/>
      </w:pPr>
      <w:r>
        <w:t>(данные с учетом ст. 59</w:t>
      </w:r>
    </w:p>
    <w:p w:rsidR="00000000" w:rsidRDefault="00D446FF">
      <w:pPr>
        <w:pStyle w:val="HTML"/>
      </w:pPr>
      <w:r>
        <w:t>Арбитражного процессуального кодекса</w:t>
      </w:r>
    </w:p>
    <w:p w:rsidR="00000000" w:rsidRDefault="00D446FF">
      <w:pPr>
        <w:pStyle w:val="HTML"/>
      </w:pPr>
      <w:r>
        <w:t>Российской Федерации)</w:t>
      </w:r>
    </w:p>
    <w:p w:rsidR="00000000" w:rsidRDefault="00D446FF">
      <w:pPr>
        <w:pStyle w:val="HTML"/>
      </w:pPr>
      <w:r>
        <w:t>адрес: ______________________________,</w:t>
      </w:r>
    </w:p>
    <w:p w:rsidR="00000000" w:rsidRDefault="00D446FF">
      <w:pPr>
        <w:pStyle w:val="HTML"/>
      </w:pPr>
      <w:r>
        <w:t>телефон: __________, факс: __________,</w:t>
      </w:r>
    </w:p>
    <w:p w:rsidR="00000000" w:rsidRDefault="00D446FF">
      <w:pPr>
        <w:pStyle w:val="HTML"/>
      </w:pPr>
      <w:r>
        <w:t>адрес э</w:t>
      </w:r>
      <w:r>
        <w:t>лектронной почты: _____________</w:t>
      </w:r>
    </w:p>
    <w:p w:rsidR="00000000" w:rsidRDefault="00D446FF">
      <w:pPr>
        <w:pStyle w:val="HTML"/>
      </w:pPr>
    </w:p>
    <w:p w:rsidR="00000000" w:rsidRDefault="00D446FF">
      <w:pPr>
        <w:pStyle w:val="HTML"/>
      </w:pPr>
      <w:r>
        <w:t>Ответчик: ____________________________</w:t>
      </w:r>
    </w:p>
    <w:p w:rsidR="00000000" w:rsidRDefault="00D446FF">
      <w:pPr>
        <w:pStyle w:val="HTML"/>
      </w:pPr>
      <w:r>
        <w:t>(наименование или Ф.И.О.</w:t>
      </w:r>
    </w:p>
    <w:p w:rsidR="00000000" w:rsidRDefault="00D446FF">
      <w:pPr>
        <w:pStyle w:val="HTML"/>
      </w:pPr>
      <w:r>
        <w:t>предпринимателя)</w:t>
      </w:r>
    </w:p>
    <w:p w:rsidR="00000000" w:rsidRDefault="00D446FF">
      <w:pPr>
        <w:pStyle w:val="HTML"/>
      </w:pPr>
      <w:r>
        <w:t>адрес: ______________________________,</w:t>
      </w:r>
    </w:p>
    <w:p w:rsidR="00000000" w:rsidRDefault="00D446FF">
      <w:pPr>
        <w:pStyle w:val="HTML"/>
      </w:pPr>
      <w:r>
        <w:t>телефон: __________, факс: __________,</w:t>
      </w:r>
    </w:p>
    <w:p w:rsidR="00000000" w:rsidRDefault="00D446FF">
      <w:pPr>
        <w:pStyle w:val="HTML"/>
      </w:pPr>
      <w:r>
        <w:t>адрес электронной почты: _____________</w:t>
      </w:r>
    </w:p>
    <w:p w:rsidR="00000000" w:rsidRDefault="00D446FF">
      <w:pPr>
        <w:pStyle w:val="HTML"/>
      </w:pPr>
    </w:p>
    <w:p w:rsidR="00000000" w:rsidRDefault="00D446FF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D446FF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D4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6F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права собственности на воздушное судно</w:t>
      </w:r>
    </w:p>
    <w:p w:rsidR="00000000" w:rsidRDefault="00D446FF">
      <w:pPr>
        <w:pStyle w:val="just"/>
      </w:pPr>
      <w:r>
        <w:t>Истец является собственником воздушного судна ____________________, ч</w:t>
      </w:r>
      <w:r>
        <w:t>то подтверждается _________________________.</w:t>
      </w:r>
    </w:p>
    <w:p w:rsidR="00000000" w:rsidRDefault="00D446FF">
      <w:pPr>
        <w:pStyle w:val="just"/>
      </w:pPr>
      <w:r>
        <w:t>Право собственности истца нарушается и не признается ответчиком, а именно: _________________________, что подтверждается _________________________.</w:t>
      </w:r>
    </w:p>
    <w:p w:rsidR="00000000" w:rsidRDefault="00D446FF">
      <w:pPr>
        <w:pStyle w:val="HTML"/>
      </w:pPr>
      <w:r>
        <w:t xml:space="preserve">    Требование (претензию) истца от "___"_____________ _____ г.</w:t>
      </w:r>
      <w:r>
        <w:t xml:space="preserve"> N _______ о</w:t>
      </w:r>
    </w:p>
    <w:p w:rsidR="00000000" w:rsidRDefault="00D446FF">
      <w:pPr>
        <w:pStyle w:val="HTML"/>
      </w:pPr>
      <w:r>
        <w:t>прекращении нарушения  и признании  права собственности  на воздушное судно</w:t>
      </w:r>
    </w:p>
    <w:p w:rsidR="00000000" w:rsidRDefault="00D446FF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D446FF">
      <w:pPr>
        <w:pStyle w:val="HTML"/>
      </w:pPr>
      <w:r>
        <w:t>(мотивы отказа)</w:t>
      </w:r>
    </w:p>
    <w:p w:rsidR="00000000" w:rsidRDefault="00D446FF">
      <w:pPr>
        <w:pStyle w:val="HTML"/>
      </w:pPr>
      <w:r>
        <w:t>(или: осталось без ответа), что подтверждается ___________________________.</w:t>
      </w:r>
    </w:p>
    <w:p w:rsidR="00000000" w:rsidRDefault="00D446FF">
      <w:pPr>
        <w:pStyle w:val="just"/>
      </w:pPr>
      <w:r>
        <w:lastRenderedPageBreak/>
        <w:t>Истец обращался к ответчику с требованием прекратить нарушать и признать его право собственности на воздушное судно (копия письма прилагается), однако ответчик не ответил (либо ответил отказом) (копии документов о том, что письмо доставлено ответчику, при</w:t>
      </w:r>
      <w:r>
        <w:t>лагаются).</w:t>
      </w:r>
    </w:p>
    <w:p w:rsidR="00000000" w:rsidRDefault="00D446FF">
      <w:pPr>
        <w:pStyle w:val="just"/>
      </w:pPr>
      <w:r>
        <w:t>В соответствии со ст. 12 Гражданского кодекса Российской Федерации защита гражданских прав осуществляется путем признания права.</w:t>
      </w:r>
    </w:p>
    <w:p w:rsidR="00000000" w:rsidRDefault="00D446FF">
      <w:pPr>
        <w:pStyle w:val="just"/>
      </w:pPr>
      <w:r>
        <w:t>На основании вышеизложенного и руководствуясь ст. 12 Гражданского кодекса Российской Федерации, ст. ст. 125 - 126 Ар</w:t>
      </w:r>
      <w:r>
        <w:t>битражного процессуального кодекса Российской Федерации, прошу:</w:t>
      </w:r>
    </w:p>
    <w:p w:rsidR="00000000" w:rsidRDefault="00D4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6FF">
      <w:pPr>
        <w:pStyle w:val="just"/>
      </w:pPr>
      <w:r>
        <w:t>признать право собственности истца на воздушное судно ____________________.</w:t>
      </w:r>
    </w:p>
    <w:p w:rsidR="00000000" w:rsidRDefault="00D4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6FF">
      <w:pPr>
        <w:pStyle w:val="just"/>
      </w:pPr>
      <w:r>
        <w:t>Приложения:</w:t>
      </w:r>
    </w:p>
    <w:p w:rsidR="00000000" w:rsidRDefault="00D446FF">
      <w:pPr>
        <w:pStyle w:val="just"/>
      </w:pPr>
      <w:r>
        <w:t>1. Документы, подтверждающие право собственности истца на воздушное судно.</w:t>
      </w:r>
    </w:p>
    <w:p w:rsidR="00000000" w:rsidRDefault="00D446FF">
      <w:pPr>
        <w:pStyle w:val="just"/>
      </w:pPr>
      <w:r>
        <w:t>2. Документы, подтверждающи</w:t>
      </w:r>
      <w:r>
        <w:t>е нарушение права ответчиком.</w:t>
      </w:r>
    </w:p>
    <w:p w:rsidR="00000000" w:rsidRDefault="00D446FF">
      <w:pPr>
        <w:pStyle w:val="just"/>
      </w:pPr>
      <w:r>
        <w:t>3. Копия требования (претензии) истца от "__"___________ ____ г. N _____.</w:t>
      </w:r>
    </w:p>
    <w:p w:rsidR="00000000" w:rsidRDefault="00D446FF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D446FF">
      <w:pPr>
        <w:pStyle w:val="just"/>
      </w:pPr>
      <w:r>
        <w:t>5. Уведомление о вручении или иные документы, подтверждающие направле</w:t>
      </w:r>
      <w:r>
        <w:t>ние ответчику копий искового заявления и приложенных к нему документов, которые у него отсутствуют.</w:t>
      </w:r>
    </w:p>
    <w:p w:rsidR="00000000" w:rsidRDefault="00D446FF">
      <w:pPr>
        <w:pStyle w:val="just"/>
      </w:pPr>
      <w:r>
        <w:t>6. Документ, подтверждающий уплату государственной пошлины.</w:t>
      </w:r>
    </w:p>
    <w:p w:rsidR="00000000" w:rsidRDefault="00D446FF">
      <w:pPr>
        <w:pStyle w:val="just"/>
      </w:pPr>
      <w:r>
        <w:t>7. Доверенность представителя от "__"___________ ____ г. N _____ (если исковое заявление подписы</w:t>
      </w:r>
      <w:r>
        <w:t>вается представителем истца).</w:t>
      </w:r>
    </w:p>
    <w:p w:rsidR="00000000" w:rsidRDefault="00D446FF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"__"___________ ____ г. N _____.</w:t>
      </w:r>
    </w:p>
    <w:p w:rsidR="00000000" w:rsidRDefault="00D446FF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</w:t>
      </w:r>
      <w:r>
        <w:t>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D446FF">
      <w:pPr>
        <w:pStyle w:val="just"/>
      </w:pPr>
      <w:r>
        <w:t xml:space="preserve">10. Выписка из Единого государственного реестра юридических лиц или </w:t>
      </w:r>
      <w:r>
        <w:t>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</w:t>
      </w:r>
      <w:r>
        <w:t xml:space="preserve">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D446FF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D4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6FF">
      <w:pPr>
        <w:pStyle w:val="HTML"/>
      </w:pPr>
      <w:r>
        <w:t xml:space="preserve">    "__"___________ ____ г.</w:t>
      </w:r>
    </w:p>
    <w:p w:rsidR="00000000" w:rsidRDefault="00D446FF">
      <w:pPr>
        <w:pStyle w:val="HTML"/>
      </w:pPr>
    </w:p>
    <w:p w:rsidR="00000000" w:rsidRDefault="00D446FF">
      <w:pPr>
        <w:pStyle w:val="HTML"/>
      </w:pPr>
      <w:r>
        <w:t>Ис</w:t>
      </w:r>
      <w:r>
        <w:t>тец (представитель)</w:t>
      </w:r>
    </w:p>
    <w:p w:rsidR="00000000" w:rsidRDefault="00D446FF">
      <w:pPr>
        <w:pStyle w:val="HTML"/>
      </w:pPr>
      <w:r>
        <w:t>_____________/____________________________/</w:t>
      </w:r>
    </w:p>
    <w:p w:rsidR="00000000" w:rsidRDefault="00D446FF">
      <w:pPr>
        <w:pStyle w:val="HTML"/>
      </w:pPr>
      <w:r>
        <w:t>(подпись)             (Ф.И.О.)</w:t>
      </w:r>
    </w:p>
    <w:p w:rsidR="00000000" w:rsidRDefault="00D4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6FF">
      <w:pPr>
        <w:pStyle w:val="sel"/>
        <w:divId w:val="1585649982"/>
      </w:pPr>
      <w:r>
        <w:t>1 Цена иска по искам об истребовании имущества, согласно п. 3 ч. 1 ст. 103 Арбитражного процессуального кодекса Российской Федерации, определяется исходя из сто</w:t>
      </w:r>
      <w:r>
        <w:t>имости истребуемого имущества.</w:t>
      </w:r>
    </w:p>
    <w:p w:rsidR="00000000" w:rsidRDefault="00D446FF">
      <w:pPr>
        <w:pStyle w:val="sel"/>
        <w:divId w:val="1585649982"/>
      </w:pPr>
      <w:r>
        <w:t>2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</w:t>
      </w:r>
      <w:r>
        <w:t>1 Налогового кодекса Российской Федерации.</w:t>
      </w:r>
    </w:p>
    <w:p w:rsidR="00000000" w:rsidRDefault="00D446FF">
      <w:pPr>
        <w:pStyle w:val="just"/>
        <w:divId w:val="1585649982"/>
      </w:pPr>
      <w:r>
        <w:t>Согласно пп. 1 п. 1 ст. 333.22 Налогового кодекса Российской Федерации при подаче исковых заявлений, содержащих одновременно требования как имущественного, так и неимущественного характера, одновременно уплачивают</w:t>
      </w:r>
      <w:r>
        <w:t>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характера.</w:t>
      </w:r>
    </w:p>
    <w:p w:rsidR="00000000" w:rsidRDefault="00D446FF">
      <w:pPr>
        <w:pStyle w:val="sel"/>
        <w:divId w:val="1585649982"/>
      </w:pPr>
      <w:r>
        <w:t>3 Разъяснения, касающиеся документов, которые могут быть представлены в соо</w:t>
      </w:r>
      <w:r>
        <w:t>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</w:t>
      </w:r>
      <w:r>
        <w:t>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D446FF">
      <w:pPr>
        <w:pStyle w:val="just"/>
        <w:divId w:val="1585649982"/>
      </w:pPr>
      <w:r>
        <w:t>Согласно п. 9 ч. 1 ст. 126 Арбитражного процессуального кодекса Российской Федерации указанные док</w:t>
      </w:r>
      <w:r>
        <w:t>ументы должны быть получены не ранее чем за тридцать дней до дня обращения истца в арбитражный суд.</w:t>
      </w:r>
    </w:p>
    <w:p w:rsidR="00000000" w:rsidRDefault="00D44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https://порядокправа.рф/obrazecy/iskovoe_zayavlenie_v_arbitrazhnyj_sud_o_priznanii_prava_sobstvennosti_na_vozdushnoe_sudno.htm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FF"/>
    <w:rsid w:val="00D4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3C1871-AFA9-4174-BD2F-9EFBFE20F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64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prava_sobstvennosti_na_vozdushnoe_su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5283</Characters>
  <Application>Microsoft Office Word</Application>
  <DocSecurity>0</DocSecurity>
  <Lines>44</Lines>
  <Paragraphs>12</Paragraphs>
  <ScaleCrop>false</ScaleCrop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права собственности на воздушное судно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2022-08-09T07:53:00Z</dcterms:created>
  <dcterms:modified xsi:type="dcterms:W3CDTF">2022-08-09T07:53:00Z</dcterms:modified>
</cp:coreProperties>
</file>