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447B">
      <w:pPr>
        <w:pStyle w:val="1"/>
        <w:rPr>
          <w:rFonts w:eastAsia="Times New Roman"/>
        </w:rPr>
      </w:pPr>
      <w:r>
        <w:rPr>
          <w:rFonts w:eastAsia="Times New Roman"/>
        </w:rPr>
        <w:t>Ежемесячные сведения о промысле лососей в исключительной экономической зоне Российской Федерации</w:t>
      </w:r>
    </w:p>
    <w:p w:rsidR="00000000" w:rsidRDefault="0052447B">
      <w:pPr>
        <w:pStyle w:val="right"/>
      </w:pPr>
      <w:r>
        <w:t xml:space="preserve">Приложение I-6 к Протоколу российско-японских межправительственных </w:t>
      </w:r>
      <w:r>
        <w:t xml:space="preserve">консультаций по вопросам промысла лососей российского происхождения японскими рыболовными судами в 200-мильной зоне Российской Федерации в 2011 году </w:t>
      </w:r>
    </w:p>
    <w:p w:rsidR="00000000" w:rsidRDefault="0052447B">
      <w:pPr>
        <w:pStyle w:val="3"/>
        <w:rPr>
          <w:rFonts w:eastAsia="Times New Roman"/>
        </w:rPr>
      </w:pPr>
      <w:r>
        <w:rPr>
          <w:rFonts w:eastAsia="Times New Roman"/>
        </w:rPr>
        <w:t>ЕЖЕМЕСЯЧНЫЕ СВЕДЕНИЯ О ПРОМЫСЛЕ ЛОСОСЕЙ В ИСКЛЮЧИТЕЛЬНОЙ ЭКОНОМИЧЕСКОЙ ЗОНЕ РОССИЙСКОЙ ФЕДЕРАЦИИ (НАПРАВЛЯ</w:t>
      </w:r>
      <w:r>
        <w:rPr>
          <w:rFonts w:eastAsia="Times New Roman"/>
        </w:rPr>
        <w:t>ЮТСЯ ПО E-MAIL ИЛИ ФАКСОМ)</w:t>
      </w:r>
    </w:p>
    <w:p w:rsidR="00000000" w:rsidRDefault="0052447B">
      <w:pPr>
        <w:pStyle w:val="HTML"/>
      </w:pPr>
      <w:r>
        <w:t xml:space="preserve">    Дата представления информации     _______         _______         _____</w:t>
      </w:r>
    </w:p>
    <w:p w:rsidR="00000000" w:rsidRDefault="0052447B">
      <w:pPr>
        <w:pStyle w:val="HTML"/>
      </w:pPr>
      <w:r>
        <w:t>(число)         (месяц)         (год)</w:t>
      </w:r>
    </w:p>
    <w:p w:rsidR="00000000" w:rsidRDefault="0052447B">
      <w:pPr>
        <w:pStyle w:val="HTML"/>
      </w:pPr>
      <w:r>
        <w:t>Название рыбопромыслового кооператива или организации по видам промысла</w:t>
      </w:r>
    </w:p>
    <w:p w:rsidR="00000000" w:rsidRDefault="0052447B">
      <w:pPr>
        <w:pStyle w:val="HTML"/>
      </w:pPr>
      <w:r>
        <w:t>и их местонахождение:</w:t>
      </w:r>
    </w:p>
    <w:p w:rsidR="00000000" w:rsidRDefault="0052447B">
      <w:pPr>
        <w:pStyle w:val="HTML"/>
      </w:pPr>
      <w:r>
        <w:t xml:space="preserve">Вид промысла и район </w:t>
      </w:r>
      <w:r>
        <w:t>_______   _____</w:t>
      </w:r>
    </w:p>
    <w:p w:rsidR="00000000" w:rsidRDefault="0052447B">
      <w:pPr>
        <w:pStyle w:val="HTML"/>
      </w:pPr>
      <w:r>
        <w:t>(месяц)   (год)</w:t>
      </w:r>
    </w:p>
    <w:p w:rsidR="00000000" w:rsidRDefault="0052447B">
      <w:pPr>
        <w:pStyle w:val="HTML"/>
      </w:pPr>
      <w:r>
        <w:t>Общий улов за _______ в тоннах</w:t>
      </w:r>
    </w:p>
    <w:p w:rsidR="00000000" w:rsidRDefault="0052447B">
      <w:pPr>
        <w:pStyle w:val="HTML"/>
      </w:pPr>
      <w:r>
        <w:t>(месяц)</w:t>
      </w:r>
    </w:p>
    <w:p w:rsidR="00000000" w:rsidRDefault="0052447B">
      <w:pPr>
        <w:pStyle w:val="HTML"/>
      </w:pPr>
    </w:p>
    <w:p w:rsidR="00000000" w:rsidRDefault="0052447B">
      <w:pPr>
        <w:pStyle w:val="HTML"/>
      </w:pPr>
      <w:r>
        <w:t>----------------------------------------------------------------------------------------------------------------</w:t>
      </w:r>
    </w:p>
    <w:p w:rsidR="00000000" w:rsidRDefault="0052447B">
      <w:pPr>
        <w:pStyle w:val="HTML"/>
      </w:pPr>
      <w:r>
        <w:t xml:space="preserve">¦По- ¦Но- ¦Наз-¦Реги-¦Наиме-¦Общее число ¦  Улов по   ¦Улов непоимено- </w:t>
      </w:r>
      <w:r>
        <w:t xml:space="preserve"> ¦Вылов итого ¦ Количество ¦Количество  ¦</w:t>
      </w:r>
    </w:p>
    <w:p w:rsidR="00000000" w:rsidRDefault="0052447B">
      <w:pPr>
        <w:pStyle w:val="HTML"/>
      </w:pPr>
      <w:r>
        <w:t>¦ряд-¦мер ¦ва- ¦стра-¦нова- ¦промысловых ¦видам водных¦ванных в         ¦ (в тоннах) ¦  попавших  ¦попавших в  ¦</w:t>
      </w:r>
    </w:p>
    <w:p w:rsidR="00000000" w:rsidRDefault="0052447B">
      <w:pPr>
        <w:pStyle w:val="HTML"/>
      </w:pPr>
      <w:r>
        <w:t>¦ко- ¦раз-¦ние ¦цион-¦ние   ¦   дней/    ¦биоресурсов ¦разрешении водных¦            ¦в сети птиц ¦се</w:t>
      </w:r>
      <w:r>
        <w:t>ти морских¦</w:t>
      </w:r>
    </w:p>
    <w:p w:rsidR="00000000" w:rsidRDefault="0052447B">
      <w:pPr>
        <w:pStyle w:val="HTML"/>
      </w:pPr>
      <w:r>
        <w:t>¦вый ¦ре- ¦суд-¦ный  ¦судо- ¦ количество ¦ (в тоннах) ¦биоресурсов (за  ¦            ¦ (в штуках) ¦млекопита-  ¦</w:t>
      </w:r>
    </w:p>
    <w:p w:rsidR="00000000" w:rsidRDefault="0052447B">
      <w:pPr>
        <w:pStyle w:val="HTML"/>
      </w:pPr>
      <w:r>
        <w:t>¦но- ¦ше- ¦на  ¦номер¦вла-  ¦выставленных¦            ¦исключением мор- ¦            ¦            ¦ющих по     ¦</w:t>
      </w:r>
    </w:p>
    <w:p w:rsidR="00000000" w:rsidRDefault="0052447B">
      <w:pPr>
        <w:pStyle w:val="HTML"/>
      </w:pPr>
      <w:r>
        <w:t>¦мер ¦ния ¦    ¦су</w:t>
      </w:r>
      <w:r>
        <w:t>дна¦дельца¦ сетей (м)  ¦            ¦ских млекопита-  ¦            ¦            ¦видам       ¦</w:t>
      </w:r>
    </w:p>
    <w:p w:rsidR="00000000" w:rsidRDefault="0052447B">
      <w:pPr>
        <w:pStyle w:val="HTML"/>
      </w:pPr>
      <w:r>
        <w:t>¦    ¦    ¦    ¦     ¦      ¦            ¦            ¦ющих), возвращен-¦            ¦            ¦(в штуках)  ¦</w:t>
      </w:r>
    </w:p>
    <w:p w:rsidR="00000000" w:rsidRDefault="0052447B">
      <w:pPr>
        <w:pStyle w:val="HTML"/>
      </w:pPr>
      <w:r>
        <w:t xml:space="preserve">¦    ¦    ¦    ¦     ¦      ¦            ¦      </w:t>
      </w:r>
      <w:r>
        <w:t xml:space="preserve">      ¦ных в естествен- ¦            ¦            ¦            ¦</w:t>
      </w:r>
    </w:p>
    <w:p w:rsidR="00000000" w:rsidRDefault="0052447B">
      <w:pPr>
        <w:pStyle w:val="HTML"/>
      </w:pPr>
      <w:r>
        <w:t>¦    ¦    ¦    ¦     ¦      ¦            ¦            ¦ную среду, по    ¦            ¦            ¦            ¦</w:t>
      </w:r>
    </w:p>
    <w:p w:rsidR="00000000" w:rsidRDefault="0052447B">
      <w:pPr>
        <w:pStyle w:val="HTML"/>
      </w:pPr>
      <w:r>
        <w:t xml:space="preserve">¦    ¦    ¦    ¦     ¦      ¦            ¦            ¦видам (в тоннах) ¦     </w:t>
      </w:r>
      <w:r>
        <w:t xml:space="preserve">       ¦            ¦            ¦</w:t>
      </w:r>
    </w:p>
    <w:p w:rsidR="00000000" w:rsidRDefault="0052447B">
      <w:pPr>
        <w:pStyle w:val="HTML"/>
      </w:pPr>
      <w:r>
        <w:t>¦    ¦    ¦    ¦     ¦      +------------+------------+-----------------+------------+------------+------------+</w:t>
      </w:r>
    </w:p>
    <w:p w:rsidR="00000000" w:rsidRDefault="0052447B">
      <w:pPr>
        <w:pStyle w:val="HTML"/>
      </w:pPr>
      <w:r>
        <w:t xml:space="preserve">¦    ¦    ¦    ¦     ¦      ¦За от-¦С на-¦За от-¦С на-¦За от-¦ С начала ¦За от-¦С на-¦За от-¦С на-¦За от-¦С </w:t>
      </w:r>
      <w:r>
        <w:t>на-¦</w:t>
      </w:r>
    </w:p>
    <w:p w:rsidR="00000000" w:rsidRDefault="0052447B">
      <w:pPr>
        <w:pStyle w:val="HTML"/>
      </w:pPr>
      <w:r>
        <w:t>¦    ¦    ¦    ¦     ¦      ¦четный¦чала ¦четный¦чала ¦четный¦ промысла ¦четный¦чала ¦четный¦чала ¦четный¦чала ¦</w:t>
      </w:r>
    </w:p>
    <w:p w:rsidR="00000000" w:rsidRDefault="0052447B">
      <w:pPr>
        <w:pStyle w:val="HTML"/>
      </w:pPr>
      <w:r>
        <w:t>¦    ¦    ¦    ¦     ¦      ¦месяц ¦про- ¦месяц ¦про- ¦месяц ¦          ¦месяц ¦про- ¦месяц ¦про- ¦месяц ¦про- ¦</w:t>
      </w:r>
    </w:p>
    <w:p w:rsidR="00000000" w:rsidRDefault="0052447B">
      <w:pPr>
        <w:pStyle w:val="HTML"/>
      </w:pPr>
      <w:r>
        <w:t xml:space="preserve">¦    ¦    ¦    ¦     ¦   </w:t>
      </w:r>
      <w:r>
        <w:t xml:space="preserve">   ¦      ¦мысла¦      ¦мысла¦      ¦          ¦      ¦мысла¦      ¦мысла¦      ¦мысла¦</w:t>
      </w:r>
    </w:p>
    <w:p w:rsidR="00000000" w:rsidRDefault="0052447B">
      <w:pPr>
        <w:pStyle w:val="HTML"/>
      </w:pPr>
      <w:r>
        <w:t>-----+----+----+-----+------+------+-----+------+-----+------+----------+------+-----+------+-----+------+------</w:t>
      </w:r>
    </w:p>
    <w:p w:rsidR="00000000" w:rsidRDefault="005244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47B">
      <w:pPr>
        <w:pStyle w:val="just"/>
      </w:pPr>
      <w:r>
        <w:lastRenderedPageBreak/>
        <w:t>Примечания:</w:t>
      </w:r>
    </w:p>
    <w:p w:rsidR="00000000" w:rsidRDefault="0052447B">
      <w:pPr>
        <w:pStyle w:val="just"/>
      </w:pPr>
      <w:r>
        <w:t>1. При обнаружении ошибки в месячном отчете исправления вносятся в копию.</w:t>
      </w:r>
    </w:p>
    <w:p w:rsidR="00000000" w:rsidRDefault="0052447B">
      <w:pPr>
        <w:pStyle w:val="just"/>
      </w:pPr>
      <w:r>
        <w:t>2. Ежемесячные сведения направляются в территориальные у</w:t>
      </w:r>
      <w:r>
        <w:t>правления Росрыболовства в 10-дневный срок после окончания месяца:</w:t>
      </w:r>
    </w:p>
    <w:p w:rsidR="00000000" w:rsidRDefault="0052447B">
      <w:pPr>
        <w:pStyle w:val="just"/>
      </w:pPr>
      <w:r>
        <w:t>- о промысле среднетоннажными судами - в Северо-Восточное (E-mail: fishkam10@mail.ru, факс: 7 (4152) 46-76-46) и в Сахалино-Курильское (E-mail: interfish@sakh-gkr.ru; факс: 7 (4242) 75-23-2</w:t>
      </w:r>
      <w:r>
        <w:t>6);</w:t>
      </w:r>
    </w:p>
    <w:p w:rsidR="00000000" w:rsidRDefault="0052447B">
      <w:pPr>
        <w:pStyle w:val="just"/>
      </w:pPr>
      <w:r>
        <w:t>- о промысле малотоннажными суднами - в Сахалино-Курильское (E-mail: interfish@sakh-gkr.ru; факс: 7 (4242) 75-23-26).</w:t>
      </w:r>
    </w:p>
    <w:p w:rsidR="00000000" w:rsidRDefault="005244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47B">
      <w:pPr>
        <w:pStyle w:val="right"/>
      </w:pPr>
      <w:r>
        <w:t>Источник - Приказ Росрыболовства от 28.04.2011 № 417</w:t>
      </w:r>
    </w:p>
    <w:p w:rsidR="00000000" w:rsidRDefault="005244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https://порядокправа.рф/obrazecy/ezhemesyachnye_svedeniya_o_promysle_los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osej_v_isklyuchitelnoj_ekonomicheskoj_zone_rossijskoj_federacii.htm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47B"/>
    <w:rsid w:val="00524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5259E6-F79E-40D4-969F-C82A18811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zhemesyachnye_svedeniya_o_promysle_lososej_v_isklyuchitelnoj_ekonomicheskoj_zone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544</Words>
  <Characters>3104</Characters>
  <Application>Microsoft Office Word</Application>
  <DocSecurity>0</DocSecurity>
  <Lines>25</Lines>
  <Paragraphs>7</Paragraphs>
  <ScaleCrop>false</ScaleCrop>
  <Company/>
  <LinksUpToDate>false</LinksUpToDate>
  <CharactersWithSpaces>3641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Ежемесячные сведения о промысле лососей в исключительной экономической зоне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2022-08-07T14:15:00Z</dcterms:created>
  <dcterms:modified xsi:type="dcterms:W3CDTF">2022-08-07T14:15:00Z</dcterms:modified>
</cp:coreProperties>
</file>