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6B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(генерального директора, директора) библиотеки, централизованной библиотечной системы</w:t>
      </w:r>
    </w:p>
    <w:p w:rsidR="00000000" w:rsidRDefault="00A736BA">
      <w:pPr>
        <w:pStyle w:val="just"/>
      </w:pPr>
      <w:r>
        <w:t>Заведующий (генеральный директор, директор)</w:t>
      </w:r>
    </w:p>
    <w:p w:rsidR="00000000" w:rsidRDefault="00A736BA">
      <w:pPr>
        <w:pStyle w:val="just"/>
      </w:pPr>
      <w:r>
        <w:t>библиотеки, централизованной библиотечной системы</w:t>
      </w:r>
    </w:p>
    <w:p w:rsidR="00000000" w:rsidRDefault="00A73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6BA">
      <w:pPr>
        <w:pStyle w:val="HTML"/>
      </w:pPr>
      <w:r>
        <w:t>------------------------------------</w:t>
      </w:r>
    </w:p>
    <w:p w:rsidR="00000000" w:rsidRDefault="00A736BA">
      <w:pPr>
        <w:pStyle w:val="HTML"/>
      </w:pPr>
      <w:r>
        <w:t>(наименование организации)</w:t>
      </w:r>
    </w:p>
    <w:p w:rsidR="00000000" w:rsidRDefault="00A736BA">
      <w:pPr>
        <w:pStyle w:val="HTML"/>
      </w:pPr>
      <w:r>
        <w:t>УТВЕРЖДАЮ</w:t>
      </w:r>
    </w:p>
    <w:p w:rsidR="00000000" w:rsidRDefault="00A736BA">
      <w:pPr>
        <w:pStyle w:val="HTML"/>
      </w:pPr>
    </w:p>
    <w:p w:rsidR="00000000" w:rsidRDefault="00A736BA">
      <w:pPr>
        <w:pStyle w:val="HTML"/>
      </w:pPr>
      <w:r>
        <w:t>ДОЛЖНОСТНАЯ ИНСТРУКЦИЯ</w:t>
      </w:r>
    </w:p>
    <w:p w:rsidR="00000000" w:rsidRDefault="00A736BA">
      <w:pPr>
        <w:pStyle w:val="HTML"/>
      </w:pPr>
      <w:r>
        <w:t>--------------------------------</w:t>
      </w:r>
    </w:p>
    <w:p w:rsidR="00000000" w:rsidRDefault="00A736BA">
      <w:pPr>
        <w:pStyle w:val="HTML"/>
      </w:pPr>
      <w:r>
        <w:t>(наименование должности)</w:t>
      </w:r>
    </w:p>
    <w:p w:rsidR="00000000" w:rsidRDefault="00A736BA">
      <w:pPr>
        <w:pStyle w:val="HTML"/>
      </w:pPr>
      <w:r>
        <w:t>00.00.0000                   N 000</w:t>
      </w:r>
    </w:p>
    <w:p w:rsidR="00000000" w:rsidRDefault="00A736BA">
      <w:pPr>
        <w:pStyle w:val="HTML"/>
      </w:pPr>
      <w:r>
        <w:t>---------  ---</w:t>
      </w:r>
      <w:r>
        <w:t>------------------</w:t>
      </w:r>
    </w:p>
    <w:p w:rsidR="00000000" w:rsidRDefault="00A736BA">
      <w:pPr>
        <w:pStyle w:val="HTML"/>
      </w:pPr>
      <w:r>
        <w:t>(подпись)  (инициалы, фамилия)</w:t>
      </w:r>
    </w:p>
    <w:p w:rsidR="00000000" w:rsidRDefault="00A736BA">
      <w:pPr>
        <w:pStyle w:val="HTML"/>
      </w:pPr>
      <w:r>
        <w:t>__________________________________        00.00.0000</w:t>
      </w:r>
    </w:p>
    <w:p w:rsidR="00000000" w:rsidRDefault="00A736BA">
      <w:pPr>
        <w:pStyle w:val="HTML"/>
      </w:pPr>
      <w:r>
        <w:t>(директора/генерального директора</w:t>
      </w:r>
    </w:p>
    <w:p w:rsidR="00000000" w:rsidRDefault="00A736BA">
      <w:pPr>
        <w:pStyle w:val="HTML"/>
      </w:pPr>
      <w:r>
        <w:t>/заведующего)</w:t>
      </w:r>
    </w:p>
    <w:p w:rsidR="00000000" w:rsidRDefault="00A736BA">
      <w:pPr>
        <w:pStyle w:val="HTML"/>
      </w:pPr>
      <w:r>
        <w:t>____________________________________</w:t>
      </w:r>
    </w:p>
    <w:p w:rsidR="00000000" w:rsidRDefault="00A736BA">
      <w:pPr>
        <w:pStyle w:val="HTML"/>
      </w:pPr>
      <w:r>
        <w:t>(библиотеки/централизованной</w:t>
      </w:r>
    </w:p>
    <w:p w:rsidR="00000000" w:rsidRDefault="00A736BA">
      <w:pPr>
        <w:pStyle w:val="HTML"/>
      </w:pPr>
      <w:r>
        <w:t>библиотечной системы)</w:t>
      </w:r>
    </w:p>
    <w:p w:rsidR="00000000" w:rsidRDefault="00A736BA">
      <w:pPr>
        <w:pStyle w:val="HTML"/>
      </w:pPr>
    </w:p>
    <w:p w:rsidR="00000000" w:rsidRDefault="00A736BA">
      <w:pPr>
        <w:pStyle w:val="HTML"/>
      </w:pPr>
      <w:r>
        <w:t>1.1. ___________</w:t>
      </w:r>
      <w:r>
        <w:t>_______________________________________________________</w:t>
      </w:r>
    </w:p>
    <w:p w:rsidR="00000000" w:rsidRDefault="00A736BA">
      <w:pPr>
        <w:pStyle w:val="HTML"/>
      </w:pPr>
      <w:r>
        <w:t>(заведующий/директор/генеральный директор)</w:t>
      </w:r>
    </w:p>
    <w:p w:rsidR="00000000" w:rsidRDefault="00A736BA">
      <w:pPr>
        <w:pStyle w:val="HTML"/>
      </w:pPr>
      <w:r>
        <w:t>__________________________________________________  (далее  по  тексту    -</w:t>
      </w:r>
    </w:p>
    <w:p w:rsidR="00000000" w:rsidRDefault="00A736BA">
      <w:pPr>
        <w:pStyle w:val="HTML"/>
      </w:pPr>
      <w:r>
        <w:t>(библиотеки/централизованной библиотечной системы)</w:t>
      </w:r>
    </w:p>
    <w:p w:rsidR="00000000" w:rsidRDefault="00A736BA">
      <w:pPr>
        <w:pStyle w:val="HTML"/>
      </w:pPr>
      <w:r>
        <w:t>"заведующий библиотеки") относ</w:t>
      </w:r>
      <w:r>
        <w:t>ится к категории руководителей.</w:t>
      </w:r>
    </w:p>
    <w:p w:rsidR="00000000" w:rsidRDefault="00A736BA">
      <w:pPr>
        <w:pStyle w:val="just"/>
      </w:pPr>
      <w:r>
        <w:t>1.2. На должность заведующего библиотеки принимается лицо, имеющее высшее профессиональное образование (библиотечное, экономическое, культуры и искусства, педагогическое) и стаж работы на руководящих должностях в органах кул</w:t>
      </w:r>
      <w:r>
        <w:t>ьтуры, библиотеках не менее 5 лет.</w:t>
      </w:r>
    </w:p>
    <w:p w:rsidR="00000000" w:rsidRDefault="00A736BA">
      <w:pPr>
        <w:pStyle w:val="just"/>
      </w:pPr>
      <w:r>
        <w:t>1.3. Заведующий библиотеки должен знать:</w:t>
      </w:r>
    </w:p>
    <w:p w:rsidR="00000000" w:rsidRDefault="00A736BA">
      <w:pPr>
        <w:pStyle w:val="just"/>
      </w:pPr>
      <w:r>
        <w:t xml:space="preserve">- законы и иные нормативные правовые акты Российской Федерации, </w:t>
      </w:r>
      <w:r>
        <w:t>регламентирующие научно-производственную, хозяйственную и финансово-экономическую деятельность библиотек;</w:t>
      </w:r>
    </w:p>
    <w:p w:rsidR="00000000" w:rsidRDefault="00A736BA">
      <w:pPr>
        <w:pStyle w:val="just"/>
      </w:pPr>
      <w:r>
        <w:t>- основы управления экономикой и финансами;</w:t>
      </w:r>
    </w:p>
    <w:p w:rsidR="00000000" w:rsidRDefault="00A736BA">
      <w:pPr>
        <w:pStyle w:val="just"/>
      </w:pPr>
      <w:r>
        <w:t>- методические и нормативные документы, касающиеся деятельности библиотек;</w:t>
      </w:r>
    </w:p>
    <w:p w:rsidR="00000000" w:rsidRDefault="00A736BA">
      <w:pPr>
        <w:pStyle w:val="just"/>
      </w:pPr>
      <w:r>
        <w:t>- профиль, специализацию и особ</w:t>
      </w:r>
      <w:r>
        <w:t>енности структуры библиотеки;</w:t>
      </w:r>
    </w:p>
    <w:p w:rsidR="00000000" w:rsidRDefault="00A736BA">
      <w:pPr>
        <w:pStyle w:val="just"/>
      </w:pPr>
      <w:r>
        <w:lastRenderedPageBreak/>
        <w:t>- перспективы технического, экономического и социального развития отрасли культуры и библиотеки;</w:t>
      </w:r>
    </w:p>
    <w:p w:rsidR="00000000" w:rsidRDefault="00A736BA">
      <w:pPr>
        <w:pStyle w:val="just"/>
      </w:pPr>
      <w:r>
        <w:t>- виды современных информационных технологий;</w:t>
      </w:r>
    </w:p>
    <w:p w:rsidR="00000000" w:rsidRDefault="00A736BA">
      <w:pPr>
        <w:pStyle w:val="just"/>
      </w:pPr>
      <w:r>
        <w:t>- порядок разработки и заключения отраслевых тарифных соглашений, коллективных дого</w:t>
      </w:r>
      <w:r>
        <w:t>воров и регулирования социально-трудовых отношений;</w:t>
      </w:r>
    </w:p>
    <w:p w:rsidR="00000000" w:rsidRDefault="00A736BA">
      <w:pPr>
        <w:pStyle w:val="just"/>
      </w:pPr>
      <w:r>
        <w:t>- теорию и практику менеджмента;</w:t>
      </w:r>
    </w:p>
    <w:p w:rsidR="00000000" w:rsidRDefault="00A736BA">
      <w:pPr>
        <w:pStyle w:val="just"/>
      </w:pPr>
      <w:r>
        <w:t>- психологию управления;</w:t>
      </w:r>
    </w:p>
    <w:p w:rsidR="00000000" w:rsidRDefault="00A736BA">
      <w:pPr>
        <w:pStyle w:val="just"/>
      </w:pPr>
      <w:r>
        <w:t>- устав библиотеки;</w:t>
      </w:r>
    </w:p>
    <w:p w:rsidR="00000000" w:rsidRDefault="00A736BA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A736BA">
      <w:pPr>
        <w:pStyle w:val="just"/>
      </w:pPr>
      <w:r>
        <w:t>- основы трудового законодательства;</w:t>
      </w:r>
    </w:p>
    <w:p w:rsidR="00000000" w:rsidRDefault="00A736BA">
      <w:pPr>
        <w:pStyle w:val="just"/>
      </w:pPr>
      <w:r>
        <w:t>- Правила внутрен</w:t>
      </w:r>
      <w:r>
        <w:t>него трудового распорядка;</w:t>
      </w:r>
    </w:p>
    <w:p w:rsidR="00000000" w:rsidRDefault="00A736BA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A736BA">
      <w:pPr>
        <w:pStyle w:val="just"/>
      </w:pPr>
      <w:r>
        <w:t>- ______________________________________________________________________.</w:t>
      </w:r>
    </w:p>
    <w:p w:rsidR="00000000" w:rsidRDefault="00A736BA">
      <w:pPr>
        <w:pStyle w:val="just"/>
      </w:pPr>
      <w:r>
        <w:t>1.4. Заведующий библиотеки в своей деятельности</w:t>
      </w:r>
      <w:r>
        <w:t xml:space="preserve"> руководствуется:</w:t>
      </w:r>
    </w:p>
    <w:p w:rsidR="00000000" w:rsidRDefault="00A736BA">
      <w:pPr>
        <w:pStyle w:val="HTML"/>
      </w:pPr>
      <w:r>
        <w:t xml:space="preserve">    - Положением о _______________________________________________________;</w:t>
      </w:r>
    </w:p>
    <w:p w:rsidR="00000000" w:rsidRDefault="00A736BA">
      <w:pPr>
        <w:pStyle w:val="HTML"/>
      </w:pPr>
      <w:r>
        <w:t>(наименование библиотеки)</w:t>
      </w:r>
    </w:p>
    <w:p w:rsidR="00000000" w:rsidRDefault="00A736BA">
      <w:pPr>
        <w:pStyle w:val="just"/>
      </w:pPr>
      <w:r>
        <w:t>- настоящей должностной инструкцией;</w:t>
      </w:r>
    </w:p>
    <w:p w:rsidR="00000000" w:rsidRDefault="00A736BA">
      <w:pPr>
        <w:pStyle w:val="HTML"/>
      </w:pPr>
      <w:r>
        <w:t xml:space="preserve">    - ____________________________________________________________________.</w:t>
      </w:r>
    </w:p>
    <w:p w:rsidR="00000000" w:rsidRDefault="00A736BA">
      <w:pPr>
        <w:pStyle w:val="HTML"/>
      </w:pPr>
      <w:r>
        <w:t>(иные акты и документы,</w:t>
      </w:r>
      <w:r>
        <w:t xml:space="preserve"> непосредственно связанные с трудовой</w:t>
      </w:r>
    </w:p>
    <w:p w:rsidR="00000000" w:rsidRDefault="00A736BA">
      <w:pPr>
        <w:pStyle w:val="HTML"/>
      </w:pPr>
      <w:r>
        <w:t>функцией директора библиотеки)</w:t>
      </w:r>
    </w:p>
    <w:p w:rsidR="00000000" w:rsidRDefault="00A736BA">
      <w:pPr>
        <w:pStyle w:val="HTML"/>
      </w:pPr>
      <w:r>
        <w:t>1.5. Заведующий библиотеки подчиняется непосредственно ________________</w:t>
      </w:r>
    </w:p>
    <w:p w:rsidR="00000000" w:rsidRDefault="00A736BA">
      <w:pPr>
        <w:pStyle w:val="HTML"/>
      </w:pPr>
      <w:r>
        <w:t>(наименование</w:t>
      </w:r>
    </w:p>
    <w:p w:rsidR="00000000" w:rsidRDefault="00A736BA">
      <w:pPr>
        <w:pStyle w:val="HTML"/>
      </w:pPr>
      <w:r>
        <w:t>_______________________.</w:t>
      </w:r>
    </w:p>
    <w:p w:rsidR="00000000" w:rsidRDefault="00A736BA">
      <w:pPr>
        <w:pStyle w:val="HTML"/>
      </w:pPr>
      <w:r>
        <w:t>должности руководителя)</w:t>
      </w:r>
    </w:p>
    <w:p w:rsidR="00000000" w:rsidRDefault="00A736BA">
      <w:pPr>
        <w:pStyle w:val="just"/>
      </w:pPr>
      <w:r>
        <w:t>1.6. В период отсутствия заведующего библиотеки (отп</w:t>
      </w:r>
      <w:r>
        <w:t>уска, болезни, пр.) его обязанности исполняет заместитель (заместители),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736BA">
      <w:pPr>
        <w:pStyle w:val="just"/>
      </w:pPr>
      <w:r>
        <w:t>1.7. ____________</w:t>
      </w:r>
      <w:r>
        <w:t>_______________________________________________________.</w:t>
      </w:r>
    </w:p>
    <w:p w:rsidR="00000000" w:rsidRDefault="00A73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6B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736BA">
      <w:pPr>
        <w:pStyle w:val="just"/>
      </w:pPr>
      <w:r>
        <w:t>2.1. Руководство научно-производственной, хозяйственной и финансово-экономической деятельностью библиотеки.</w:t>
      </w:r>
    </w:p>
    <w:p w:rsidR="00000000" w:rsidRDefault="00A736BA">
      <w:pPr>
        <w:pStyle w:val="just"/>
      </w:pPr>
      <w:r>
        <w:t>2.2. Обеспечение развития и совершенствования работы библиотеки.</w:t>
      </w:r>
    </w:p>
    <w:p w:rsidR="00000000" w:rsidRDefault="00A73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6B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736BA">
      <w:pPr>
        <w:pStyle w:val="just"/>
      </w:pPr>
      <w:r>
        <w:t>Заведующий библиотекой исполняет следующие обязанности:</w:t>
      </w:r>
    </w:p>
    <w:p w:rsidR="00000000" w:rsidRDefault="00A736BA">
      <w:pPr>
        <w:pStyle w:val="just"/>
      </w:pPr>
      <w:r>
        <w:t>3.1. Руководит научно-производственной, хозяйственной и финансово-экономической деятельностью библиотеки, ц</w:t>
      </w:r>
      <w:r>
        <w:t>ентрализованной библиотечной системой.</w:t>
      </w:r>
    </w:p>
    <w:p w:rsidR="00000000" w:rsidRDefault="00A736BA">
      <w:pPr>
        <w:pStyle w:val="just"/>
      </w:pPr>
      <w:r>
        <w:t>3.2. Организует взаимодействие структурных подразделений библиотеки, направляет их деятельность на развитие и совершенствование работы библиотеки с учетом социально-культурных приоритетов и современного уровня развити</w:t>
      </w:r>
      <w:r>
        <w:t>я библиотечного дела.</w:t>
      </w:r>
    </w:p>
    <w:p w:rsidR="00000000" w:rsidRDefault="00A736BA">
      <w:pPr>
        <w:pStyle w:val="just"/>
      </w:pPr>
      <w:r>
        <w:t>3.3. Обеспечивает выполнение библиотекой обязательств перед федеральным (региональным, муниципальным) бюджетом, государственными внебюджетными социальными фондами, поставщиками, заказчиками, а также партнерами по договорам.</w:t>
      </w:r>
    </w:p>
    <w:p w:rsidR="00000000" w:rsidRDefault="00A736BA">
      <w:pPr>
        <w:pStyle w:val="just"/>
      </w:pPr>
      <w:r>
        <w:t>3.4. Обесп</w:t>
      </w:r>
      <w:r>
        <w:t>ечивает соблюдение законности в деятельности библиотеки, использование правовых средств для финансового управления, укрепления договорной и финансовой дисциплины, повышение инвестиционной привлекательности библиотеки в целях ее развития, регулирование труд</w:t>
      </w:r>
      <w:r>
        <w:t>овых отношений.</w:t>
      </w:r>
    </w:p>
    <w:p w:rsidR="00000000" w:rsidRDefault="00A736BA">
      <w:pPr>
        <w:pStyle w:val="just"/>
      </w:pPr>
      <w:r>
        <w:t>3.5. Защищает имущественные интересы библиотеки в органах государственной власти и управления.</w:t>
      </w:r>
    </w:p>
    <w:p w:rsidR="00000000" w:rsidRDefault="00A736BA">
      <w:pPr>
        <w:pStyle w:val="just"/>
      </w:pPr>
      <w:r>
        <w:t>3.6. Обеспечивает сочетание единоначалия и коллегиальности в управлении библиотекой.</w:t>
      </w:r>
    </w:p>
    <w:p w:rsidR="00000000" w:rsidRDefault="00A736BA">
      <w:pPr>
        <w:pStyle w:val="just"/>
      </w:pPr>
      <w:r>
        <w:t>3.7. Принимает меры по обеспечению библиотеки квалифицирован</w:t>
      </w:r>
      <w:r>
        <w:t>ными кадрами, рациональному использованию и развитию их профессиональных знаний и опыта, созданию благоприятных условий труда, соблюдению требований трудового законодательства.</w:t>
      </w:r>
    </w:p>
    <w:p w:rsidR="00000000" w:rsidRDefault="00A736BA">
      <w:pPr>
        <w:pStyle w:val="just"/>
      </w:pPr>
      <w:r>
        <w:t>3.8. Обеспечивает на основе принципов социального партнерства выполнение коллек</w:t>
      </w:r>
      <w:r>
        <w:t>тивного договора, заключенного с трудовым коллективом библиотеки.</w:t>
      </w:r>
    </w:p>
    <w:p w:rsidR="00000000" w:rsidRDefault="00A736BA">
      <w:pPr>
        <w:pStyle w:val="HTML"/>
      </w:pPr>
      <w:r>
        <w:t xml:space="preserve">    3.9. _________________________________________________________________.</w:t>
      </w:r>
    </w:p>
    <w:p w:rsidR="00000000" w:rsidRDefault="00A736BA">
      <w:pPr>
        <w:pStyle w:val="HTML"/>
      </w:pPr>
      <w:r>
        <w:t>(другие обязанности)</w:t>
      </w:r>
    </w:p>
    <w:p w:rsidR="00000000" w:rsidRDefault="00A73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6B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736BA">
      <w:pPr>
        <w:pStyle w:val="just"/>
      </w:pPr>
      <w:r>
        <w:t>Заведующий библиотекой имеет право:</w:t>
      </w:r>
    </w:p>
    <w:p w:rsidR="00000000" w:rsidRDefault="00A736BA">
      <w:pPr>
        <w:pStyle w:val="just"/>
      </w:pPr>
      <w:r>
        <w:t xml:space="preserve">4.1. Распоряжаться вверенными ему имуществом и </w:t>
      </w:r>
      <w:r>
        <w:t>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A736BA">
      <w:pPr>
        <w:pStyle w:val="HTML"/>
      </w:pPr>
      <w:r>
        <w:t xml:space="preserve">   4.2. Подписывать и визировать _________________________________________.</w:t>
      </w:r>
    </w:p>
    <w:p w:rsidR="00000000" w:rsidRDefault="00A736BA">
      <w:pPr>
        <w:pStyle w:val="HTML"/>
      </w:pPr>
      <w:r>
        <w:t>(виды документов)</w:t>
      </w:r>
    </w:p>
    <w:p w:rsidR="00000000" w:rsidRDefault="00A736BA">
      <w:pPr>
        <w:pStyle w:val="just"/>
      </w:pPr>
      <w:r>
        <w:t>4.3. Инициировать и проводить совещания по организаци</w:t>
      </w:r>
      <w:r>
        <w:t>онным вопросам.</w:t>
      </w:r>
    </w:p>
    <w:p w:rsidR="00000000" w:rsidRDefault="00A736BA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A736B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A736BA">
      <w:pPr>
        <w:pStyle w:val="just"/>
      </w:pPr>
      <w:r>
        <w:t>4.6. Требовать прекращения (приостановления) работ (в случае нарушений, нес</w:t>
      </w:r>
      <w:r>
        <w:t>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736BA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A736BA">
      <w:pPr>
        <w:pStyle w:val="HTML"/>
      </w:pPr>
      <w:r>
        <w:t xml:space="preserve">  </w:t>
      </w:r>
      <w:r>
        <w:t xml:space="preserve">  4.8. _________________________________________________________________.</w:t>
      </w:r>
    </w:p>
    <w:p w:rsidR="00000000" w:rsidRDefault="00A736BA">
      <w:pPr>
        <w:pStyle w:val="HTML"/>
      </w:pPr>
      <w:r>
        <w:t>(другие права)</w:t>
      </w:r>
    </w:p>
    <w:p w:rsidR="00000000" w:rsidRDefault="00A73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6B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736BA">
      <w:pPr>
        <w:pStyle w:val="just"/>
      </w:pPr>
      <w:r>
        <w:t>5.1. Заведующий библиотекой привлекается к ответственности:</w:t>
      </w:r>
    </w:p>
    <w:p w:rsidR="00000000" w:rsidRDefault="00A736B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736BA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736BA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A736BA">
      <w:pPr>
        <w:pStyle w:val="just"/>
      </w:pPr>
      <w:r>
        <w:t>5.2. ___________________________________________________________________.</w:t>
      </w:r>
    </w:p>
    <w:p w:rsidR="00000000" w:rsidRDefault="00A73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6B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736B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736BA">
      <w:pPr>
        <w:pStyle w:val="HTML"/>
      </w:pPr>
      <w:r>
        <w:t>Квалификационной  характеристики должности "Директо</w:t>
      </w:r>
      <w:r>
        <w:t>р (генеральный директор,</w:t>
      </w:r>
    </w:p>
    <w:p w:rsidR="00000000" w:rsidRDefault="00A736BA">
      <w:pPr>
        <w:pStyle w:val="HTML"/>
      </w:pPr>
      <w:r>
        <w:t>заведующий)  библиотеки,  централизованной  библиотечной  системы"  (Единый</w:t>
      </w:r>
    </w:p>
    <w:p w:rsidR="00000000" w:rsidRDefault="00A736B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A736BA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A736BA">
      <w:pPr>
        <w:pStyle w:val="HTML"/>
      </w:pPr>
      <w:r>
        <w:t>кул</w:t>
      </w:r>
      <w:r>
        <w:t>ьтуры,    искусства    и    кинематографии",    утвержденный    Приказом</w:t>
      </w:r>
    </w:p>
    <w:p w:rsidR="00000000" w:rsidRDefault="00A736BA">
      <w:pPr>
        <w:pStyle w:val="HTML"/>
      </w:pPr>
      <w:r>
        <w:t>Минздравсоцразвития    России    от    30   марта   2011   г.   N    251н),</w:t>
      </w:r>
    </w:p>
    <w:p w:rsidR="00000000" w:rsidRDefault="00A736BA">
      <w:pPr>
        <w:pStyle w:val="HTML"/>
      </w:pPr>
      <w:r>
        <w:t>___________________________________.</w:t>
      </w:r>
    </w:p>
    <w:p w:rsidR="00000000" w:rsidRDefault="00A736BA">
      <w:pPr>
        <w:pStyle w:val="HTML"/>
      </w:pPr>
      <w:r>
        <w:t>(реквизиты иных актов и документов)</w:t>
      </w:r>
    </w:p>
    <w:p w:rsidR="00000000" w:rsidRDefault="00A736BA">
      <w:pPr>
        <w:pStyle w:val="HTML"/>
      </w:pPr>
      <w:r>
        <w:t>6.2.   Ознакомление   работника  с</w:t>
      </w:r>
      <w:r>
        <w:t xml:space="preserve">  настоящей  должностной  инструкцией</w:t>
      </w:r>
    </w:p>
    <w:p w:rsidR="00000000" w:rsidRDefault="00A736B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736B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736BA">
      <w:pPr>
        <w:pStyle w:val="HTML"/>
      </w:pPr>
      <w:r>
        <w:t>подтверждается ___________________________________________________________</w:t>
      </w:r>
      <w:r>
        <w:t>_</w:t>
      </w:r>
    </w:p>
    <w:p w:rsidR="00000000" w:rsidRDefault="00A736BA">
      <w:pPr>
        <w:pStyle w:val="HTML"/>
      </w:pPr>
      <w:r>
        <w:t>(росписью в листе ознакомления, являющемся неотъемлемой</w:t>
      </w:r>
    </w:p>
    <w:p w:rsidR="00000000" w:rsidRDefault="00A736BA">
      <w:pPr>
        <w:pStyle w:val="HTML"/>
      </w:pPr>
      <w:r>
        <w:t>___________________________________________________________________________</w:t>
      </w:r>
    </w:p>
    <w:p w:rsidR="00000000" w:rsidRDefault="00A736B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736BA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A736B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736BA">
      <w:pPr>
        <w:pStyle w:val="HTML"/>
      </w:pPr>
      <w:r>
        <w:t>__________________________________________________________________________.</w:t>
      </w:r>
    </w:p>
    <w:p w:rsidR="00000000" w:rsidRDefault="00A736BA">
      <w:pPr>
        <w:pStyle w:val="HTML"/>
      </w:pPr>
      <w:r>
        <w:t>у работодателя; иной способ)</w:t>
      </w:r>
    </w:p>
    <w:p w:rsidR="00000000" w:rsidRDefault="00A736BA">
      <w:pPr>
        <w:pStyle w:val="just"/>
      </w:pPr>
      <w:r>
        <w:t xml:space="preserve">6.3. </w:t>
      </w:r>
      <w:r>
        <w:t>___________________________________________________________________.</w:t>
      </w:r>
    </w:p>
    <w:p w:rsidR="00000000" w:rsidRDefault="00A736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https://порядокправа.рф/obrazecy/dolzhnostnaya_instrukciya_zaveduyushhego_generalnogo_direktora_direktora_biblioteki_centralizovannoj_.htm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6BA"/>
    <w:rsid w:val="00A7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5108B-20CA-4261-81CE-A5694EFBC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generalnogo_direktora_direktora_biblioteki_centralizova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1266</Words>
  <Characters>7220</Characters>
  <Application>Microsoft Office Word</Application>
  <DocSecurity>0</DocSecurity>
  <Lines>60</Lines>
  <Paragraphs>16</Paragraphs>
  <ScaleCrop>false</ScaleCrop>
  <Company/>
  <LinksUpToDate>false</LinksUpToDate>
  <CharactersWithSpaces>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(генерального директора, директора) библиотеки, централизованной библиотечной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2022-08-07T11:45:00Z</dcterms:created>
  <dcterms:modified xsi:type="dcterms:W3CDTF">2022-08-07T11:45:00Z</dcterms:modified>
</cp:coreProperties>
</file>