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7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4-го разряда</w:t>
      </w:r>
    </w:p>
    <w:p w:rsidR="00000000" w:rsidRDefault="002E77DE">
      <w:pPr>
        <w:pStyle w:val="HTML"/>
      </w:pPr>
      <w:r>
        <w:t xml:space="preserve">                                           Руководитель "_________________"</w:t>
      </w:r>
    </w:p>
    <w:p w:rsidR="00000000" w:rsidRDefault="002E77DE">
      <w:pPr>
        <w:pStyle w:val="HTML"/>
      </w:pPr>
      <w:r>
        <w:t>_________________ (____________)</w:t>
      </w:r>
    </w:p>
    <w:p w:rsidR="00000000" w:rsidRDefault="002E77DE">
      <w:pPr>
        <w:pStyle w:val="HTML"/>
      </w:pPr>
      <w:r>
        <w:t>(подпись)        (Ф.И.О.)</w:t>
      </w:r>
    </w:p>
    <w:p w:rsidR="00000000" w:rsidRDefault="002E77DE">
      <w:pPr>
        <w:pStyle w:val="HTML"/>
      </w:pPr>
      <w:r>
        <w:t>"___"</w:t>
      </w:r>
      <w:r>
        <w:t>_____________________ ___ г.</w:t>
      </w:r>
    </w:p>
    <w:p w:rsidR="00000000" w:rsidRDefault="002E77DE">
      <w:pPr>
        <w:pStyle w:val="HTML"/>
      </w:pPr>
      <w:r>
        <w:t>М.П.</w:t>
      </w:r>
    </w:p>
    <w:p w:rsidR="00000000" w:rsidRDefault="002E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D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4-го разряда</w:t>
      </w:r>
    </w:p>
    <w:p w:rsidR="00000000" w:rsidRDefault="002E77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77D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железнодоро</w:t>
      </w:r>
      <w:r>
        <w:t>жно-строительных машин 4-го разряда "________________" (далее - Организация).</w:t>
      </w:r>
    </w:p>
    <w:p w:rsidR="00000000" w:rsidRDefault="002E77DE">
      <w:pPr>
        <w:pStyle w:val="just"/>
      </w:pPr>
      <w:r>
        <w:t>1.2. Машинист железнодорожно-строительных машин 4-го разряда относится к категории рабочих.</w:t>
      </w:r>
    </w:p>
    <w:p w:rsidR="00000000" w:rsidRDefault="002E77DE">
      <w:pPr>
        <w:pStyle w:val="just"/>
      </w:pPr>
      <w:r>
        <w:t xml:space="preserve">1.3. Машинист железнодорожно-строительных машин 4-го разряда назначается на должность </w:t>
      </w:r>
      <w:r>
        <w:t>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E77DE">
      <w:pPr>
        <w:pStyle w:val="just"/>
      </w:pPr>
      <w:r>
        <w:t>1.4. Машинист железнодорожно-строительных машин 4-го разряда подчиняется непосредственно ________________ Организации.</w:t>
      </w:r>
    </w:p>
    <w:p w:rsidR="00000000" w:rsidRDefault="002E77DE">
      <w:pPr>
        <w:pStyle w:val="just"/>
      </w:pPr>
      <w:r>
        <w:t>1.5. Машин</w:t>
      </w:r>
      <w:r>
        <w:t>ист железнодорожно-строительных машин 4-го разряда должен знать:</w:t>
      </w:r>
    </w:p>
    <w:p w:rsidR="00000000" w:rsidRDefault="002E77DE">
      <w:pPr>
        <w:pStyle w:val="just"/>
      </w:pPr>
      <w:r>
        <w:t>- назначение, устройство, правила эксплуатации обслуживаемого оборудования и технологию выполняемых им работ;</w:t>
      </w:r>
    </w:p>
    <w:p w:rsidR="00000000" w:rsidRDefault="002E77DE">
      <w:pPr>
        <w:pStyle w:val="just"/>
      </w:pPr>
      <w:r>
        <w:t>- причины возникновения неисправностей и способы их предупреждения и устранения;</w:t>
      </w:r>
    </w:p>
    <w:p w:rsidR="00000000" w:rsidRDefault="002E77DE">
      <w:pPr>
        <w:pStyle w:val="just"/>
      </w:pPr>
      <w:r>
        <w:t>- правила наладки и регулировки электрического, пневматического, гидравлического, механического оборудования и технические требования, предъявляемые к качеству выполняемых работ;</w:t>
      </w:r>
    </w:p>
    <w:p w:rsidR="00000000" w:rsidRDefault="002E77DE">
      <w:pPr>
        <w:pStyle w:val="just"/>
      </w:pPr>
      <w:r>
        <w:t>- правила и нормы по охране труда, технике безопасности и производственной са</w:t>
      </w:r>
      <w:r>
        <w:t>нитарии;</w:t>
      </w:r>
    </w:p>
    <w:p w:rsidR="00000000" w:rsidRDefault="002E77DE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2E77DE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2E77DE">
      <w:pPr>
        <w:pStyle w:val="just"/>
      </w:pPr>
      <w:r>
        <w:t>- инструкцию по сигнализации на железных дорогах;</w:t>
      </w:r>
    </w:p>
    <w:p w:rsidR="00000000" w:rsidRDefault="002E77DE">
      <w:pPr>
        <w:pStyle w:val="just"/>
      </w:pPr>
      <w:r>
        <w:lastRenderedPageBreak/>
        <w:t>- правила технической эксплуатаци</w:t>
      </w:r>
      <w:r>
        <w:t>и железных дорог (в соответствующих объемах);</w:t>
      </w:r>
    </w:p>
    <w:p w:rsidR="00000000" w:rsidRDefault="002E77DE">
      <w:pPr>
        <w:pStyle w:val="just"/>
      </w:pPr>
      <w:r>
        <w:t>- нормы расхода горючих, смазочных материалов и электроэнергии.</w:t>
      </w:r>
    </w:p>
    <w:p w:rsidR="00000000" w:rsidRDefault="002E77DE">
      <w:pPr>
        <w:pStyle w:val="just"/>
      </w:pPr>
      <w:r>
        <w:t>1.6. В своей деятельности машинист железнодорожно-строительных машин 4-го разряда руководствуется:</w:t>
      </w:r>
    </w:p>
    <w:p w:rsidR="00000000" w:rsidRDefault="002E77DE">
      <w:pPr>
        <w:pStyle w:val="just"/>
      </w:pPr>
      <w:r>
        <w:t>- приказами и распоряжениями руководителя Орган</w:t>
      </w:r>
      <w:r>
        <w:t>изации, непосредственного руководителя;</w:t>
      </w:r>
    </w:p>
    <w:p w:rsidR="00000000" w:rsidRDefault="002E77DE">
      <w:pPr>
        <w:pStyle w:val="just"/>
      </w:pPr>
      <w:r>
        <w:t>- настоящей должностной инструкцией.</w:t>
      </w:r>
    </w:p>
    <w:p w:rsidR="00000000" w:rsidRDefault="002E77DE">
      <w:pPr>
        <w:pStyle w:val="just"/>
      </w:pPr>
      <w:r>
        <w:t>1.7. В период временного отсутствия машиниста железнодорожно-строительных машин 4-го разряда его обязанности возлагаются на ____________________.</w:t>
      </w:r>
    </w:p>
    <w:p w:rsidR="00000000" w:rsidRDefault="002E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D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E77DE">
      <w:pPr>
        <w:pStyle w:val="just"/>
      </w:pPr>
      <w:r>
        <w:t>Машинист железнодорожно-строительных машин 4-го разряда:</w:t>
      </w:r>
    </w:p>
    <w:p w:rsidR="00000000" w:rsidRDefault="002E77DE">
      <w:pPr>
        <w:pStyle w:val="just"/>
      </w:pPr>
      <w:r>
        <w:t>2.1. Управление звенорасшивочной машиной и спецсоставом для транспортировки рельсовых плетей согласно технологическому процессу при сооружении, ремонте и текущем содержа</w:t>
      </w:r>
      <w:r>
        <w:t>нии верхнего строения железнодорожных путей, искусственных сооружений, земляного полотна и балластной призмы.</w:t>
      </w:r>
    </w:p>
    <w:p w:rsidR="00000000" w:rsidRDefault="002E77DE">
      <w:pPr>
        <w:pStyle w:val="just"/>
      </w:pPr>
      <w:r>
        <w:t>2.2. Техническое обслуживание машин.</w:t>
      </w:r>
    </w:p>
    <w:p w:rsidR="00000000" w:rsidRDefault="002E77DE">
      <w:pPr>
        <w:pStyle w:val="just"/>
      </w:pPr>
      <w:r>
        <w:t>2.3. Выявление и устранение неисправностей в процессе работы машин.</w:t>
      </w:r>
    </w:p>
    <w:p w:rsidR="00000000" w:rsidRDefault="002E77DE">
      <w:pPr>
        <w:pStyle w:val="just"/>
      </w:pPr>
      <w:r>
        <w:t>2.4. Участие в планово-профилактическом р</w:t>
      </w:r>
      <w:r>
        <w:t>емонте оборудования.</w:t>
      </w:r>
    </w:p>
    <w:p w:rsidR="00000000" w:rsidRDefault="002E77DE">
      <w:pPr>
        <w:pStyle w:val="just"/>
      </w:pPr>
      <w:r>
        <w:t>2.5. Заливка горючими и смазочными материалами.</w:t>
      </w:r>
    </w:p>
    <w:p w:rsidR="00000000" w:rsidRDefault="002E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D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E77DE">
      <w:pPr>
        <w:pStyle w:val="just"/>
      </w:pPr>
      <w:r>
        <w:t>Машинист железнодорожно-строительных машин 4-го разряда имеет право:</w:t>
      </w:r>
    </w:p>
    <w:p w:rsidR="00000000" w:rsidRDefault="002E77D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E77DE">
      <w:pPr>
        <w:pStyle w:val="just"/>
      </w:pPr>
      <w:r>
        <w:t>3.2. Знакомит</w:t>
      </w:r>
      <w:r>
        <w:t>ься с проектами решений руководства Организации, касающимися его деятельности.</w:t>
      </w:r>
    </w:p>
    <w:p w:rsidR="00000000" w:rsidRDefault="002E77D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2E77DE">
      <w:pPr>
        <w:pStyle w:val="just"/>
      </w:pPr>
      <w:r>
        <w:t>3.4. Получать служебную информацию, необходимую для выполнения</w:t>
      </w:r>
      <w:r>
        <w:t xml:space="preserve"> своих обязанностей.</w:t>
      </w:r>
    </w:p>
    <w:p w:rsidR="00000000" w:rsidRDefault="002E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77DE">
      <w:pPr>
        <w:pStyle w:val="just"/>
      </w:pPr>
      <w:r>
        <w:t>Машинист железнодорожно-строительных машин 4-го разряда несет ответственность:</w:t>
      </w:r>
    </w:p>
    <w:p w:rsidR="00000000" w:rsidRDefault="002E77D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</w:t>
      </w:r>
      <w:r>
        <w:t xml:space="preserve"> с действующим трудовым законодательством.</w:t>
      </w:r>
    </w:p>
    <w:p w:rsidR="00000000" w:rsidRDefault="002E77D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E77DE">
      <w:pPr>
        <w:pStyle w:val="just"/>
      </w:pPr>
      <w:r>
        <w:t xml:space="preserve">4.3. За причинение материального ущерба - </w:t>
      </w:r>
      <w:r>
        <w:t>в соответствии с действующим законодательством.</w:t>
      </w:r>
    </w:p>
    <w:p w:rsidR="00000000" w:rsidRDefault="002E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D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E77DE">
      <w:pPr>
        <w:pStyle w:val="just"/>
      </w:pPr>
      <w:r>
        <w:t>5.1. Режим работы машиниста железнодорожно-строительных машин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E77DE">
      <w:pPr>
        <w:pStyle w:val="just"/>
      </w:pPr>
      <w:r>
        <w:t>5.2. Оценк</w:t>
      </w:r>
      <w:r>
        <w:t>а работы:</w:t>
      </w:r>
    </w:p>
    <w:p w:rsidR="00000000" w:rsidRDefault="002E77DE">
      <w:pPr>
        <w:pStyle w:val="just"/>
      </w:pPr>
      <w:r>
        <w:t>- регулярная - осуществляется непосредственным руководителем в процессе исполнения машинистом железнодорожно-строительных машин 4-го разряда трудовых функций;</w:t>
      </w:r>
    </w:p>
    <w:p w:rsidR="00000000" w:rsidRDefault="002E77DE">
      <w:pPr>
        <w:pStyle w:val="HTML"/>
      </w:pPr>
      <w:r>
        <w:t xml:space="preserve">    - ____________________________________________________________________.</w:t>
      </w:r>
    </w:p>
    <w:p w:rsidR="00000000" w:rsidRDefault="002E77DE">
      <w:pPr>
        <w:pStyle w:val="HTML"/>
      </w:pPr>
      <w:r>
        <w:t>(указать по</w:t>
      </w:r>
      <w:r>
        <w:t>рядок и основания для иных видов оценки работы)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__________________________ _______________ _____________________</w:t>
      </w:r>
    </w:p>
    <w:p w:rsidR="00000000" w:rsidRDefault="002E77DE">
      <w:pPr>
        <w:pStyle w:val="HTML"/>
      </w:pPr>
      <w:r>
        <w:t>(должность лица,         (подпись)           (Ф.И.О.)</w:t>
      </w:r>
    </w:p>
    <w:p w:rsidR="00000000" w:rsidRDefault="002E77DE">
      <w:pPr>
        <w:pStyle w:val="HTML"/>
      </w:pPr>
      <w:r>
        <w:t>составившего инструкцию)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"__"________ ___ г.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__________________________ ____________ _______________________</w:t>
      </w:r>
    </w:p>
    <w:p w:rsidR="00000000" w:rsidRDefault="002E77DE">
      <w:pPr>
        <w:pStyle w:val="HTML"/>
      </w:pPr>
      <w:r>
        <w:t>(должность           (подпись)          (Ф.И.О.)</w:t>
      </w:r>
    </w:p>
    <w:p w:rsidR="00000000" w:rsidRDefault="002E77DE">
      <w:pPr>
        <w:pStyle w:val="HTML"/>
      </w:pPr>
      <w:r>
        <w:t>непосредственного</w:t>
      </w:r>
    </w:p>
    <w:p w:rsidR="00000000" w:rsidRDefault="002E77DE">
      <w:pPr>
        <w:pStyle w:val="HTML"/>
      </w:pPr>
      <w:r>
        <w:t>руководителя)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"__"________ ___ г.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СОГЛАСОВАНО:</w:t>
      </w:r>
    </w:p>
    <w:p w:rsidR="00000000" w:rsidRDefault="002E77DE">
      <w:pPr>
        <w:pStyle w:val="HTML"/>
      </w:pPr>
      <w:r>
        <w:t>Юрисконсульт _________________ _______________________</w:t>
      </w:r>
    </w:p>
    <w:p w:rsidR="00000000" w:rsidRDefault="002E77DE">
      <w:pPr>
        <w:pStyle w:val="HTML"/>
      </w:pPr>
      <w:r>
        <w:t xml:space="preserve">(подпись)            </w:t>
      </w:r>
      <w:r>
        <w:t xml:space="preserve"> (Ф.И.О.)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"__"________ ___ г.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С инструкцией ознакомлен ____________ _______________________</w:t>
      </w:r>
    </w:p>
    <w:p w:rsidR="00000000" w:rsidRDefault="002E77DE">
      <w:pPr>
        <w:pStyle w:val="HTML"/>
      </w:pPr>
      <w:r>
        <w:t>(подпись)          (Ф.И.О.)</w:t>
      </w:r>
    </w:p>
    <w:p w:rsidR="00000000" w:rsidRDefault="002E77DE">
      <w:pPr>
        <w:pStyle w:val="HTML"/>
      </w:pPr>
    </w:p>
    <w:p w:rsidR="00000000" w:rsidRDefault="002E77DE">
      <w:pPr>
        <w:pStyle w:val="HTML"/>
      </w:pPr>
      <w:r>
        <w:t>"__"________ ___ г.</w:t>
      </w:r>
    </w:p>
    <w:p w:rsidR="00000000" w:rsidRDefault="002E7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https://порядокправа.рф/obrazecy/dolzhnostnaya_instrukciya_mashinista_zheleznodorozhno_stroitelnyx_mashin_4_go_razryada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DE"/>
    <w:rsid w:val="002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88B6B-1BCC-42F7-8302-65AEA63A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zheleznodorozhno_stroitelnyx_mashin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железнодорожно-строительных машин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2022-08-07T03:41:00Z</dcterms:created>
  <dcterms:modified xsi:type="dcterms:W3CDTF">2022-08-07T03:41:00Z</dcterms:modified>
</cp:coreProperties>
</file>