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3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по промышленной безопасности подъемных сооружений</w:t>
      </w:r>
    </w:p>
    <w:p w:rsidR="00000000" w:rsidRDefault="009A3331">
      <w:pPr>
        <w:pStyle w:val="just"/>
      </w:pPr>
      <w:r>
        <w:t>Эксперт по промышленной безопасности</w:t>
      </w:r>
    </w:p>
    <w:p w:rsidR="00000000" w:rsidRDefault="009A3331">
      <w:pPr>
        <w:pStyle w:val="just"/>
      </w:pPr>
      <w:r>
        <w:t>подъемных сооружений</w:t>
      </w:r>
    </w:p>
    <w:p w:rsidR="00000000" w:rsidRDefault="009A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31">
      <w:pPr>
        <w:pStyle w:val="HTML"/>
      </w:pPr>
      <w:r>
        <w:t>--------------------------------</w:t>
      </w:r>
    </w:p>
    <w:p w:rsidR="00000000" w:rsidRDefault="009A3331">
      <w:pPr>
        <w:pStyle w:val="HTML"/>
      </w:pPr>
      <w:r>
        <w:t>(наименование организации)</w:t>
      </w:r>
    </w:p>
    <w:p w:rsidR="00000000" w:rsidRDefault="009A3331">
      <w:pPr>
        <w:pStyle w:val="HTML"/>
      </w:pPr>
      <w:r>
        <w:t>УТВЕРЖДАЮ</w:t>
      </w:r>
    </w:p>
    <w:p w:rsidR="00000000" w:rsidRDefault="009A3331">
      <w:pPr>
        <w:pStyle w:val="HTML"/>
      </w:pPr>
    </w:p>
    <w:p w:rsidR="00000000" w:rsidRDefault="009A3331">
      <w:pPr>
        <w:pStyle w:val="HTML"/>
      </w:pPr>
      <w:r>
        <w:t>ДОЛЖНОСТНАЯ ИНСТРУКЦИЯ</w:t>
      </w:r>
    </w:p>
    <w:p w:rsidR="00000000" w:rsidRDefault="009A3331">
      <w:pPr>
        <w:pStyle w:val="HTML"/>
      </w:pPr>
      <w:r>
        <w:t>------------------------------</w:t>
      </w:r>
    </w:p>
    <w:p w:rsidR="00000000" w:rsidRDefault="009A3331">
      <w:pPr>
        <w:pStyle w:val="HTML"/>
      </w:pPr>
      <w:r>
        <w:t>(наименование должности)</w:t>
      </w:r>
    </w:p>
    <w:p w:rsidR="00000000" w:rsidRDefault="009A3331">
      <w:pPr>
        <w:pStyle w:val="HTML"/>
      </w:pPr>
      <w:r>
        <w:t>00.00.0000               N 000</w:t>
      </w:r>
    </w:p>
    <w:p w:rsidR="00000000" w:rsidRDefault="009A3331">
      <w:pPr>
        <w:pStyle w:val="HTML"/>
      </w:pPr>
      <w:r>
        <w:t>---------  -------------------</w:t>
      </w:r>
    </w:p>
    <w:p w:rsidR="00000000" w:rsidRDefault="009A3331">
      <w:pPr>
        <w:pStyle w:val="HTML"/>
      </w:pPr>
      <w:r>
        <w:t>(подпись)  (инициалы, фамилия)</w:t>
      </w:r>
    </w:p>
    <w:p w:rsidR="00000000" w:rsidRDefault="009A3331">
      <w:pPr>
        <w:pStyle w:val="HTML"/>
      </w:pPr>
      <w:r>
        <w:t>Эксперта                         00.00.0000</w:t>
      </w:r>
    </w:p>
    <w:p w:rsidR="00000000" w:rsidRDefault="009A3331">
      <w:pPr>
        <w:pStyle w:val="HTML"/>
      </w:pPr>
      <w:r>
        <w:t>по промышленной безопасности</w:t>
      </w:r>
    </w:p>
    <w:p w:rsidR="00000000" w:rsidRDefault="009A3331">
      <w:pPr>
        <w:pStyle w:val="HTML"/>
      </w:pPr>
      <w:r>
        <w:t>подъемных с</w:t>
      </w:r>
      <w:r>
        <w:t>ооружений</w:t>
      </w:r>
    </w:p>
    <w:p w:rsidR="00000000" w:rsidRDefault="009A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31">
      <w:pPr>
        <w:pStyle w:val="just"/>
      </w:pPr>
      <w:r>
        <w:t>1.1. Эксперт по промышленной безопасности подъемных сооружений относится к категории специалистов.</w:t>
      </w:r>
    </w:p>
    <w:p w:rsidR="00000000" w:rsidRDefault="009A3331">
      <w:pPr>
        <w:pStyle w:val="just"/>
      </w:pPr>
      <w:r>
        <w:t>1.2. На должность:</w:t>
      </w:r>
    </w:p>
    <w:p w:rsidR="00000000" w:rsidRDefault="009A3331">
      <w:pPr>
        <w:pStyle w:val="just"/>
      </w:pPr>
      <w:r>
        <w:t>- эксперта по промышленной безопасности подъемных сооружений принимается лицо, имеющее высшее профессиональное (техническое) об</w:t>
      </w:r>
      <w:r>
        <w:t>разование, стаж работы в должности специалиста по промышленной безопасности подъемных сооружений I категории не менее 1 года и аттестация в качестве эксперта по промышленной безопасности;</w:t>
      </w:r>
    </w:p>
    <w:p w:rsidR="00000000" w:rsidRDefault="009A3331">
      <w:pPr>
        <w:pStyle w:val="just"/>
      </w:pPr>
      <w:r>
        <w:t>- эксперта по промышленной безопасности подъемных сооружений II кате</w:t>
      </w:r>
      <w:r>
        <w:t>гории принимается (переводится) лицо, имеющее высшее профессиональное (техническое) образование и стаж работы в должности эксперта по промышленной безопасности подъемных сооружений не менее 3 лет;</w:t>
      </w:r>
    </w:p>
    <w:p w:rsidR="00000000" w:rsidRDefault="009A3331">
      <w:pPr>
        <w:pStyle w:val="just"/>
      </w:pPr>
      <w:r>
        <w:t>- эксперта по промышленной безопасности подъемных сооружени</w:t>
      </w:r>
      <w:r>
        <w:t>й I категории принимается (переводится) лицо, имеющее высшее профессиональное (техническое) образование и стаж работы в должности эксперта по промышленной безопасности подъемных сооружений II категории не менее 5 лет.</w:t>
      </w:r>
    </w:p>
    <w:p w:rsidR="00000000" w:rsidRDefault="009A3331">
      <w:pPr>
        <w:pStyle w:val="just"/>
      </w:pPr>
      <w:r>
        <w:t>1.3. Эксперт по промышленной безопасно</w:t>
      </w:r>
      <w:r>
        <w:t>сти подъемных сооружений должен знать:</w:t>
      </w:r>
    </w:p>
    <w:p w:rsidR="00000000" w:rsidRDefault="009A3331">
      <w:pPr>
        <w:pStyle w:val="just"/>
      </w:pPr>
      <w:r>
        <w:t>- законодательные и иные нормативные правовые акты, методическую и техническую документацию по обеспечению промышленной безопасности;</w:t>
      </w:r>
    </w:p>
    <w:p w:rsidR="00000000" w:rsidRDefault="009A3331">
      <w:pPr>
        <w:pStyle w:val="just"/>
      </w:pPr>
      <w:r>
        <w:t xml:space="preserve">- нормативные документы, регламентирующие эксплуатацию, техническое обслуживание и </w:t>
      </w:r>
      <w:r>
        <w:t>ремонт подъемных сооружений;</w:t>
      </w:r>
    </w:p>
    <w:p w:rsidR="00000000" w:rsidRDefault="009A3331">
      <w:pPr>
        <w:pStyle w:val="just"/>
      </w:pPr>
      <w:r>
        <w:lastRenderedPageBreak/>
        <w:t>- порядок проведения диагностирования подъемных сооружений, оборудования и других технических устройств, отработавших нормативный срок службы;</w:t>
      </w:r>
    </w:p>
    <w:p w:rsidR="00000000" w:rsidRDefault="009A3331">
      <w:pPr>
        <w:pStyle w:val="just"/>
      </w:pPr>
      <w:r>
        <w:t>- методы и технологию проведения обследований зданий;</w:t>
      </w:r>
    </w:p>
    <w:p w:rsidR="00000000" w:rsidRDefault="009A3331">
      <w:pPr>
        <w:pStyle w:val="just"/>
      </w:pPr>
      <w:r>
        <w:t>- правила применения технических средств, используемых при проведении экспертизы промышленной безопасности подъемных сооружений;</w:t>
      </w:r>
    </w:p>
    <w:p w:rsidR="00000000" w:rsidRDefault="009A3331">
      <w:pPr>
        <w:pStyle w:val="just"/>
      </w:pPr>
      <w:r>
        <w:t>- устройство, конструктивные особенности, принципы действия и правила безопасной эксплуатации подъемных сооружений, организацию</w:t>
      </w:r>
      <w:r>
        <w:t xml:space="preserve"> и порядок проведения их технической диагностики;</w:t>
      </w:r>
    </w:p>
    <w:p w:rsidR="00000000" w:rsidRDefault="009A3331">
      <w:pPr>
        <w:pStyle w:val="just"/>
      </w:pPr>
      <w:r>
        <w:t>- требования по обеспечению работоспособного технического состояния и безопасной эксплуатации подъемных сооружений;</w:t>
      </w:r>
    </w:p>
    <w:p w:rsidR="00000000" w:rsidRDefault="009A3331">
      <w:pPr>
        <w:pStyle w:val="just"/>
      </w:pPr>
      <w:r>
        <w:t>- методы обработки и анализа результатов проведения экспертизы промышленной безопасности;</w:t>
      </w:r>
    </w:p>
    <w:p w:rsidR="00000000" w:rsidRDefault="009A3331">
      <w:pPr>
        <w:pStyle w:val="just"/>
      </w:pPr>
      <w:r>
        <w:t>- порядок оформления технической документации и экспертных заключений;</w:t>
      </w:r>
    </w:p>
    <w:p w:rsidR="00000000" w:rsidRDefault="009A3331">
      <w:pPr>
        <w:pStyle w:val="just"/>
      </w:pPr>
      <w:r>
        <w:t>- основы организации труда, производства и управления;</w:t>
      </w:r>
    </w:p>
    <w:p w:rsidR="00000000" w:rsidRDefault="009A3331">
      <w:pPr>
        <w:pStyle w:val="just"/>
      </w:pPr>
      <w:r>
        <w:t>- основы трудового законодательства;</w:t>
      </w:r>
    </w:p>
    <w:p w:rsidR="00000000" w:rsidRDefault="009A3331">
      <w:pPr>
        <w:pStyle w:val="just"/>
      </w:pPr>
      <w:r>
        <w:t>- Правила внутреннего трудового распорядка;</w:t>
      </w:r>
    </w:p>
    <w:p w:rsidR="00000000" w:rsidRDefault="009A3331">
      <w:pPr>
        <w:pStyle w:val="just"/>
      </w:pPr>
      <w:r>
        <w:t>- правила по охране труда и пожарной безопасности</w:t>
      </w:r>
      <w:r>
        <w:t>;</w:t>
      </w:r>
    </w:p>
    <w:p w:rsidR="00000000" w:rsidRDefault="009A3331">
      <w:pPr>
        <w:pStyle w:val="just"/>
      </w:pPr>
      <w:r>
        <w:t>- ______________________________________________________________________.</w:t>
      </w:r>
    </w:p>
    <w:p w:rsidR="00000000" w:rsidRDefault="009A3331">
      <w:pPr>
        <w:pStyle w:val="just"/>
      </w:pPr>
      <w:r>
        <w:t>1.4. Эксперт по промышленной безопасности подъемных сооружений в своей деятельности руководствуется:</w:t>
      </w:r>
    </w:p>
    <w:p w:rsidR="00000000" w:rsidRDefault="009A3331">
      <w:pPr>
        <w:pStyle w:val="HTML"/>
      </w:pPr>
      <w:r>
        <w:t xml:space="preserve">    - Положением о _______________________________________________________;</w:t>
      </w:r>
    </w:p>
    <w:p w:rsidR="00000000" w:rsidRDefault="009A3331">
      <w:pPr>
        <w:pStyle w:val="HTML"/>
      </w:pPr>
      <w:r>
        <w:t>(на</w:t>
      </w:r>
      <w:r>
        <w:t>именование структурного подразделения)</w:t>
      </w:r>
    </w:p>
    <w:p w:rsidR="00000000" w:rsidRDefault="009A3331">
      <w:pPr>
        <w:pStyle w:val="HTML"/>
      </w:pPr>
      <w:r>
        <w:t>- настоящей должностной инструкцией;</w:t>
      </w:r>
    </w:p>
    <w:p w:rsidR="00000000" w:rsidRDefault="009A3331">
      <w:pPr>
        <w:pStyle w:val="HTML"/>
      </w:pPr>
      <w:r>
        <w:t>- ____________________________________________________________________.</w:t>
      </w:r>
    </w:p>
    <w:p w:rsidR="00000000" w:rsidRDefault="009A333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A3331">
      <w:pPr>
        <w:pStyle w:val="HTML"/>
      </w:pPr>
      <w:r>
        <w:t>функцией эксперта)</w:t>
      </w:r>
    </w:p>
    <w:p w:rsidR="00000000" w:rsidRDefault="009A3331">
      <w:pPr>
        <w:pStyle w:val="HTML"/>
      </w:pPr>
      <w:r>
        <w:t xml:space="preserve">1.5.   Эксперт   по   </w:t>
      </w:r>
      <w:r>
        <w:t>промышленной  безопасности  подъемных  сооружений</w:t>
      </w:r>
    </w:p>
    <w:p w:rsidR="00000000" w:rsidRDefault="009A3331">
      <w:pPr>
        <w:pStyle w:val="HTML"/>
      </w:pPr>
      <w:r>
        <w:t>подчиняется непосредственно ______________________________________________.</w:t>
      </w:r>
    </w:p>
    <w:p w:rsidR="00000000" w:rsidRDefault="009A3331">
      <w:pPr>
        <w:pStyle w:val="HTML"/>
      </w:pPr>
      <w:r>
        <w:t>(наименование должности руководителя)</w:t>
      </w:r>
    </w:p>
    <w:p w:rsidR="00000000" w:rsidRDefault="009A3331">
      <w:pPr>
        <w:pStyle w:val="just"/>
      </w:pPr>
      <w:r>
        <w:t>1.6. В период отсутствия эксперта по промышленной безопасности подъемных сооружений (отпуска</w:t>
      </w:r>
      <w:r>
        <w:t>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A3331">
      <w:pPr>
        <w:pStyle w:val="just"/>
      </w:pPr>
      <w:r>
        <w:t>1</w:t>
      </w:r>
      <w:r>
        <w:t>.7. ___________________________________________________________________.</w:t>
      </w:r>
    </w:p>
    <w:p w:rsidR="00000000" w:rsidRDefault="009A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3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A3331">
      <w:pPr>
        <w:pStyle w:val="just"/>
      </w:pPr>
      <w:r>
        <w:t>2.1. Проведение экспертизы промышленной безопасности подъемных сооружений.</w:t>
      </w:r>
    </w:p>
    <w:p w:rsidR="00000000" w:rsidRDefault="009A3331">
      <w:pPr>
        <w:pStyle w:val="just"/>
      </w:pPr>
      <w:r>
        <w:t>2.2. Подготовка заключений по результатам экспертизы.</w:t>
      </w:r>
    </w:p>
    <w:p w:rsidR="00000000" w:rsidRDefault="009A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3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A3331">
      <w:pPr>
        <w:pStyle w:val="just"/>
      </w:pPr>
      <w:r>
        <w:t>Эксперт по промышленной безопасности подъемных сооружений исполняет следующие обязанности:</w:t>
      </w:r>
    </w:p>
    <w:p w:rsidR="00000000" w:rsidRDefault="009A3331">
      <w:pPr>
        <w:pStyle w:val="just"/>
      </w:pPr>
      <w:r>
        <w:t>3.1. Организует и проводит экспертизу промышленной безопасности подъемных сооружений (лифтов, эскалаторов, платформ подъемных для инвалидов и других технических устр</w:t>
      </w:r>
      <w:r>
        <w:t>ойств), систем контроля за их работоспособным состоянием, а также проверку документации, касающейся обеспечения безопасной эксплуатации, организации технического обслуживания и ремонта подъемных сооружений.</w:t>
      </w:r>
    </w:p>
    <w:p w:rsidR="00000000" w:rsidRDefault="009A3331">
      <w:pPr>
        <w:pStyle w:val="just"/>
      </w:pPr>
      <w:r>
        <w:t>3.2. Обеспечивает проведение технического диагнос</w:t>
      </w:r>
      <w:r>
        <w:t>тирования подъемных сооружений, обобщает и анализирует его результаты.</w:t>
      </w:r>
    </w:p>
    <w:p w:rsidR="00000000" w:rsidRDefault="009A3331">
      <w:pPr>
        <w:pStyle w:val="just"/>
      </w:pPr>
      <w:r>
        <w:t>3.3. Совместно с другими экспертами принимает необходимые технические решения по результатам проведенной экспертизы промышленной безопасности подъемных сооружений, отработавших норматив</w:t>
      </w:r>
      <w:r>
        <w:t>ный срок службы.</w:t>
      </w:r>
    </w:p>
    <w:p w:rsidR="00000000" w:rsidRDefault="009A3331">
      <w:pPr>
        <w:pStyle w:val="just"/>
      </w:pPr>
      <w:r>
        <w:t>3.4. Принимает участие в работе комиссий по расследованию причин аварий и несчастных случаев, разработке мер по предупреждению аварий и несчастных случаев.</w:t>
      </w:r>
    </w:p>
    <w:p w:rsidR="00000000" w:rsidRDefault="009A3331">
      <w:pPr>
        <w:pStyle w:val="just"/>
      </w:pPr>
      <w:r>
        <w:t>3.5. Организует подготовку проектов экспертных заключений на основе изучения данных</w:t>
      </w:r>
      <w:r>
        <w:t xml:space="preserve"> обследования подъемных сооружений и результатов проведенной экспертизы, а также разработку методических и нормативных документов по выполнению работ, связанных с экспертизой промышленной безопасности подъемных сооружений, контролирует качество выполнения </w:t>
      </w:r>
      <w:r>
        <w:t>работ при проведении экспертизы.</w:t>
      </w:r>
    </w:p>
    <w:p w:rsidR="00000000" w:rsidRDefault="009A3331">
      <w:pPr>
        <w:pStyle w:val="just"/>
      </w:pPr>
      <w:r>
        <w:t>3.6. Руководит подготовкой, стажировкой, повышением квалификации и проведением аттестации кандидатов в эксперты по промышленной безопасности подъемных сооружений с учетом их профессиональной специализации и знаний техническ</w:t>
      </w:r>
      <w:r>
        <w:t>их особенностей подъемных сооружений.</w:t>
      </w:r>
    </w:p>
    <w:p w:rsidR="00000000" w:rsidRDefault="009A3331">
      <w:pPr>
        <w:pStyle w:val="HTML"/>
      </w:pPr>
      <w:r>
        <w:t xml:space="preserve">    3.7. _________________________________________________________________.</w:t>
      </w:r>
    </w:p>
    <w:p w:rsidR="00000000" w:rsidRDefault="009A3331">
      <w:pPr>
        <w:pStyle w:val="HTML"/>
      </w:pPr>
      <w:r>
        <w:t>(иные обязанности)</w:t>
      </w:r>
    </w:p>
    <w:p w:rsidR="00000000" w:rsidRDefault="009A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3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A3331">
      <w:pPr>
        <w:pStyle w:val="just"/>
      </w:pPr>
      <w:r>
        <w:t>Эксперт по промышленной безопасности подъемных сооружений имеет право:</w:t>
      </w:r>
    </w:p>
    <w:p w:rsidR="00000000" w:rsidRDefault="009A3331">
      <w:pPr>
        <w:pStyle w:val="just"/>
      </w:pPr>
      <w:r>
        <w:t>4.1. Участвовать в обсуждении проектов реш</w:t>
      </w:r>
      <w:r>
        <w:t>ений руководства организации.</w:t>
      </w:r>
    </w:p>
    <w:p w:rsidR="00000000" w:rsidRDefault="009A3331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A333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</w:t>
      </w:r>
      <w:r>
        <w:t>менты.</w:t>
      </w:r>
    </w:p>
    <w:p w:rsidR="00000000" w:rsidRDefault="009A333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A3331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A3331">
      <w:pPr>
        <w:pStyle w:val="HTML"/>
      </w:pPr>
      <w:r>
        <w:t xml:space="preserve">    4.6. __________________________________________________</w:t>
      </w:r>
      <w:r>
        <w:t>_______________.</w:t>
      </w:r>
    </w:p>
    <w:p w:rsidR="00000000" w:rsidRDefault="009A3331">
      <w:pPr>
        <w:pStyle w:val="HTML"/>
      </w:pPr>
      <w:r>
        <w:t>(иные права)</w:t>
      </w:r>
    </w:p>
    <w:p w:rsidR="00000000" w:rsidRDefault="009A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A3331">
      <w:pPr>
        <w:pStyle w:val="just"/>
      </w:pPr>
      <w:r>
        <w:t>5.1. Эксперт по промышленной безопасности подъемных сооружений привлекается к ответственности:</w:t>
      </w:r>
    </w:p>
    <w:p w:rsidR="00000000" w:rsidRDefault="009A333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</w:t>
      </w:r>
      <w:r>
        <w:t>тной инструкцией, - в порядке, установленном действующим трудовым законодательством Российской Федерации;</w:t>
      </w:r>
    </w:p>
    <w:p w:rsidR="00000000" w:rsidRDefault="009A333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</w:t>
      </w:r>
      <w:r>
        <w:t>ажданским законодательством Российской Федерации;</w:t>
      </w:r>
    </w:p>
    <w:p w:rsidR="00000000" w:rsidRDefault="009A3331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A3331">
      <w:pPr>
        <w:pStyle w:val="just"/>
      </w:pPr>
      <w:r>
        <w:t>5.2. ___________________________________________________________________.</w:t>
      </w:r>
    </w:p>
    <w:p w:rsidR="00000000" w:rsidRDefault="009A3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331">
      <w:pPr>
        <w:pStyle w:val="3"/>
        <w:rPr>
          <w:rFonts w:eastAsia="Times New Roman"/>
        </w:rPr>
      </w:pPr>
      <w:r>
        <w:rPr>
          <w:rFonts w:eastAsia="Times New Roman"/>
        </w:rPr>
        <w:t>6. Зак</w:t>
      </w:r>
      <w:r>
        <w:rPr>
          <w:rFonts w:eastAsia="Times New Roman"/>
        </w:rPr>
        <w:t>лючительные положения</w:t>
      </w:r>
    </w:p>
    <w:p w:rsidR="00000000" w:rsidRDefault="009A333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A3331">
      <w:pPr>
        <w:pStyle w:val="HTML"/>
      </w:pPr>
      <w:r>
        <w:t>Квалификационной   характеристики   должности   "Эксперт   по  промышленной</w:t>
      </w:r>
    </w:p>
    <w:p w:rsidR="00000000" w:rsidRDefault="009A3331">
      <w:pPr>
        <w:pStyle w:val="HTML"/>
      </w:pPr>
      <w:r>
        <w:t xml:space="preserve">безопасности  подъемных сооружений" </w:t>
      </w:r>
      <w:r>
        <w:t>(Квалификационный справочник должностей</w:t>
      </w:r>
    </w:p>
    <w:p w:rsidR="00000000" w:rsidRDefault="009A3331">
      <w:pPr>
        <w:pStyle w:val="HTML"/>
      </w:pPr>
      <w:r>
        <w:t>руководителей,  специалистов и других служащих, утвержденный Постановлением</w:t>
      </w:r>
    </w:p>
    <w:p w:rsidR="00000000" w:rsidRDefault="009A3331">
      <w:pPr>
        <w:pStyle w:val="HTML"/>
      </w:pPr>
      <w:r>
        <w:t>Минтруда России от 21.08.1998 N 37), _____________________________________.</w:t>
      </w:r>
    </w:p>
    <w:p w:rsidR="00000000" w:rsidRDefault="009A3331">
      <w:pPr>
        <w:pStyle w:val="HTML"/>
      </w:pPr>
      <w:r>
        <w:t>(реквизиты иных актов и документов)</w:t>
      </w:r>
    </w:p>
    <w:p w:rsidR="00000000" w:rsidRDefault="009A3331">
      <w:pPr>
        <w:pStyle w:val="HTML"/>
      </w:pPr>
      <w:r>
        <w:t>6.2.   Ознакомление   работн</w:t>
      </w:r>
      <w:r>
        <w:t>ика  с  настоящей  должностной  инструкцией</w:t>
      </w:r>
    </w:p>
    <w:p w:rsidR="00000000" w:rsidRDefault="009A333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A333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A3331">
      <w:pPr>
        <w:pStyle w:val="HTML"/>
      </w:pPr>
      <w:r>
        <w:t>подтверждается _____________________________________________________</w:t>
      </w:r>
      <w:r>
        <w:t>_______</w:t>
      </w:r>
    </w:p>
    <w:p w:rsidR="00000000" w:rsidRDefault="009A3331">
      <w:pPr>
        <w:pStyle w:val="HTML"/>
      </w:pPr>
      <w:r>
        <w:t>(росписью в листе ознакомления, являющемся неотъемлемой</w:t>
      </w:r>
    </w:p>
    <w:p w:rsidR="00000000" w:rsidRDefault="009A3331">
      <w:pPr>
        <w:pStyle w:val="HTML"/>
      </w:pPr>
      <w:r>
        <w:t>___________________________________________________________________________</w:t>
      </w:r>
    </w:p>
    <w:p w:rsidR="00000000" w:rsidRDefault="009A333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A333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A333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A3331">
      <w:pPr>
        <w:pStyle w:val="HTML"/>
      </w:pPr>
      <w:r>
        <w:t>__________________________________________________________________________.</w:t>
      </w:r>
    </w:p>
    <w:p w:rsidR="00000000" w:rsidRDefault="009A3331">
      <w:pPr>
        <w:pStyle w:val="HTML"/>
      </w:pPr>
      <w:r>
        <w:t>у работодателя; иным способом)</w:t>
      </w:r>
    </w:p>
    <w:p w:rsidR="00000000" w:rsidRDefault="009A3331">
      <w:pPr>
        <w:pStyle w:val="just"/>
      </w:pPr>
      <w:r>
        <w:t>6.3. ______________________________________________________</w:t>
      </w:r>
      <w:r>
        <w:t>_____________.</w:t>
      </w:r>
    </w:p>
    <w:p w:rsidR="00000000" w:rsidRDefault="009A3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https://порядокправа.рф/obrazecy/dolzhnostnaya_instrukciya_eksperta_po_promyshlennoj_bezopasnosti_podemnyx_sooruzhenij.htm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31"/>
    <w:rsid w:val="009A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3F6EE-816D-4E5F-B3D9-BFAE4181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po_promyshlennoj_bezopasnosti_podemny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7403</Characters>
  <Application>Microsoft Office Word</Application>
  <DocSecurity>0</DocSecurity>
  <Lines>61</Lines>
  <Paragraphs>17</Paragraphs>
  <ScaleCrop>false</ScaleCrop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по промышленной безопасности подъемных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