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6B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с рекламным агентом (физическим лицом) - консультантом, проводящим встречи и предоставляющим консультации третьих лиц, направленные на привлечение внимания к </w:t>
      </w:r>
      <w:r>
        <w:rPr>
          <w:rFonts w:eastAsia="Times New Roman"/>
        </w:rPr>
        <w:t>услуге рекламодателя и на заключение с ними в последствии соответствующих сделок</w:t>
      </w: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Договор с рекламным агентом (физическим лицом) - консультантом, проводящим встречи и предоставляющим консультации третьих лиц, направленные на привлечение внимания к услуге ре</w:t>
      </w:r>
      <w:r>
        <w:rPr>
          <w:rFonts w:eastAsia="Times New Roman"/>
        </w:rPr>
        <w:t>кламодателя и на заключение с ними впоследствии соответствующих сделок (образец)</w:t>
      </w: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ДОГОВОР N _______</w:t>
      </w:r>
    </w:p>
    <w:p w:rsidR="00000000" w:rsidRDefault="00D506B4">
      <w:pPr>
        <w:pStyle w:val="HTML"/>
      </w:pPr>
      <w:r>
        <w:t>Российская Федерация, город _________             "____" ___________ ___ г.</w:t>
      </w:r>
    </w:p>
    <w:p w:rsidR="00000000" w:rsidRDefault="00D506B4">
      <w:pPr>
        <w:pStyle w:val="HTML"/>
      </w:pPr>
    </w:p>
    <w:p w:rsidR="00000000" w:rsidRDefault="00D506B4">
      <w:pPr>
        <w:pStyle w:val="HTML"/>
      </w:pPr>
      <w:r>
        <w:t>__________________________ "______________", в лице ___________________</w:t>
      </w:r>
    </w:p>
    <w:p w:rsidR="00000000" w:rsidRDefault="00D506B4">
      <w:pPr>
        <w:pStyle w:val="HTML"/>
      </w:pPr>
      <w:r>
        <w:t>________</w:t>
      </w:r>
      <w:r>
        <w:t>_______________________, действующего на основании _______________,</w:t>
      </w:r>
    </w:p>
    <w:p w:rsidR="00000000" w:rsidRDefault="00D506B4">
      <w:pPr>
        <w:pStyle w:val="HTML"/>
      </w:pPr>
      <w:r>
        <w:t>именуемое в дальнейшем "Заказчик", с одной стороны, и _____________________</w:t>
      </w:r>
    </w:p>
    <w:p w:rsidR="00000000" w:rsidRDefault="00D506B4">
      <w:pPr>
        <w:pStyle w:val="HTML"/>
      </w:pPr>
      <w:r>
        <w:t>___________________________________________________________________________</w:t>
      </w:r>
    </w:p>
    <w:p w:rsidR="00000000" w:rsidRDefault="00D506B4">
      <w:pPr>
        <w:pStyle w:val="HTML"/>
      </w:pPr>
      <w:r>
        <w:t>Фамилия, имя, отчество</w:t>
      </w:r>
    </w:p>
    <w:p w:rsidR="00000000" w:rsidRDefault="00D506B4">
      <w:pPr>
        <w:pStyle w:val="HTML"/>
      </w:pPr>
      <w:r>
        <w:t>далее  именуе</w:t>
      </w:r>
      <w:r>
        <w:t>мый  (именуемая) "Исполнитель",  с другой  стороны,  совместно</w:t>
      </w:r>
    </w:p>
    <w:p w:rsidR="00000000" w:rsidRDefault="00D506B4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настоящего Договора</w:t>
      </w:r>
    </w:p>
    <w:p w:rsidR="00000000" w:rsidRDefault="00D506B4">
      <w:pPr>
        <w:pStyle w:val="just"/>
      </w:pPr>
      <w:r>
        <w:t>1.1. Исполнитель обязуется по заданию Заказчика осуществлять консультации третьих лиц (п</w:t>
      </w:r>
      <w:r>
        <w:t>отенциальных покупателей и заказчиков), направленные на привлечение внимания к товару (услуге) рекламодателя, указанного Заказчиком, и на заключение с ними впоследствии соответствующих сделок Заказчиком или рекламодателем.</w:t>
      </w:r>
    </w:p>
    <w:p w:rsidR="00000000" w:rsidRDefault="00D506B4">
      <w:pPr>
        <w:pStyle w:val="just"/>
      </w:pPr>
      <w:r>
        <w:t>1.2. Заказчик обязуется принять и</w:t>
      </w:r>
      <w:r>
        <w:t xml:space="preserve"> оплатить оказанные услуги.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2. Общие условия оказания услуг</w:t>
      </w:r>
    </w:p>
    <w:p w:rsidR="00000000" w:rsidRDefault="00D506B4">
      <w:pPr>
        <w:pStyle w:val="just"/>
      </w:pPr>
      <w:r>
        <w:t>2.1. Исполнитель проводит с третьими лицами непосредственные переговоры на встречах, доводит до них информацию о рекламируемом товаре (услуге), информирует их об условиях реализации, вруча</w:t>
      </w:r>
      <w:r>
        <w:t>ет рекламные материалы.</w:t>
      </w:r>
    </w:p>
    <w:p w:rsidR="00000000" w:rsidRDefault="00D506B4">
      <w:pPr>
        <w:pStyle w:val="just"/>
      </w:pPr>
      <w:r>
        <w:t xml:space="preserve">2.2. Заказчик предоставляет Исполнителю задание, в котором предусматривается перечень третьих лиц, с которыми необходимо провести переговоры, их наименование, адрес, </w:t>
      </w:r>
      <w:r>
        <w:lastRenderedPageBreak/>
        <w:t>телефонный номер, номер факса, интернет-сайт, электронная почта, ф</w:t>
      </w:r>
      <w:r>
        <w:t>амилия, имя и отчество лица, с которым необходимо провести переговоры, его должность.</w:t>
      </w:r>
    </w:p>
    <w:p w:rsidR="00000000" w:rsidRDefault="00D506B4">
      <w:pPr>
        <w:pStyle w:val="just"/>
      </w:pPr>
      <w:r>
        <w:t>2.3. Исполнитель приступает к исполнению задания немедленно после его получения. Исполнитель осуществляет деятельность самостоятельно, ежедневно, ориентируясь на нормальн</w:t>
      </w:r>
      <w:r>
        <w:t>ый режим рабочего времени третьих лиц. Услуги оказываются Исполнителем с использованием своих технических средств, инструментов и механизмов (телефона, компьютера, факса и иных средств, линий Интернет и телефонной связи).</w:t>
      </w:r>
    </w:p>
    <w:p w:rsidR="00000000" w:rsidRDefault="00D506B4">
      <w:pPr>
        <w:pStyle w:val="just"/>
      </w:pPr>
      <w:r>
        <w:t>2.4. Для исполнения обязательств И</w:t>
      </w:r>
      <w:r>
        <w:t>сполнителем Заказчик предоставляет ему необходимые рекламные материалы, документы, технические средства, связанные с рекламируемым товаром (услугами).</w:t>
      </w:r>
    </w:p>
    <w:p w:rsidR="00000000" w:rsidRDefault="00D506B4">
      <w:pPr>
        <w:pStyle w:val="just"/>
      </w:pPr>
      <w:r>
        <w:t>2.5. Исполнитель несет риск случайной гибели или повреждения предоставленных ему материалов и имущества.</w:t>
      </w:r>
    </w:p>
    <w:p w:rsidR="00000000" w:rsidRDefault="00D506B4">
      <w:pPr>
        <w:pStyle w:val="just"/>
      </w:pPr>
      <w:r>
        <w:t>2.6. Отчет Исполнителя должен содержать сведения о проделанной работе в отношении каждого третьего лица. По каждому третьему лицу должна содержаться следующая информация: его наименование, адрес, телефонные номера, номер факса, интернет-сайт, электронная п</w:t>
      </w:r>
      <w:r>
        <w:t>очта, фамилия, имя и отчество лица, с которым проводились переговоры, его должность, дата и время проведения переговоров, результаты переговоров, иная затребованная Заказчиком информация.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3. Обязанности сторон</w:t>
      </w:r>
    </w:p>
    <w:p w:rsidR="00000000" w:rsidRDefault="00D506B4">
      <w:pPr>
        <w:pStyle w:val="just"/>
      </w:pPr>
      <w:r>
        <w:t>3.1. Исполнитель обязуется:</w:t>
      </w:r>
    </w:p>
    <w:p w:rsidR="00000000" w:rsidRDefault="00D506B4">
      <w:pPr>
        <w:pStyle w:val="just"/>
      </w:pPr>
      <w:r>
        <w:t>3.1.1. про</w:t>
      </w:r>
      <w:r>
        <w:t>водить переговоры с третьими лицами;</w:t>
      </w:r>
    </w:p>
    <w:p w:rsidR="00000000" w:rsidRDefault="00D506B4">
      <w:pPr>
        <w:pStyle w:val="just"/>
      </w:pPr>
      <w:r>
        <w:t>3.1.2. информировать третьих лиц товаре (услугах), объяснять их преимущества;</w:t>
      </w:r>
    </w:p>
    <w:p w:rsidR="00000000" w:rsidRDefault="00D506B4">
      <w:pPr>
        <w:pStyle w:val="just"/>
      </w:pPr>
      <w:r>
        <w:t>3.1.3. побуждать интерес к рекламируемому товару (услугам);</w:t>
      </w:r>
    </w:p>
    <w:p w:rsidR="00000000" w:rsidRDefault="00D506B4">
      <w:pPr>
        <w:pStyle w:val="just"/>
      </w:pPr>
      <w:r>
        <w:t>3.1.4. при проведении переговоров быть доброжелательным, опрятным, создавать и поддерживать благоприятное отношение к рекламодателю и Заказчику;</w:t>
      </w:r>
    </w:p>
    <w:p w:rsidR="00000000" w:rsidRDefault="00D506B4">
      <w:pPr>
        <w:pStyle w:val="just"/>
      </w:pPr>
      <w:r>
        <w:t>3.1.5. заблаговременно получать у Заказчика для проведения переговоров документы, материалы, иное имущество;</w:t>
      </w:r>
    </w:p>
    <w:p w:rsidR="00000000" w:rsidRDefault="00D506B4">
      <w:pPr>
        <w:pStyle w:val="just"/>
      </w:pPr>
      <w:r>
        <w:t>3.</w:t>
      </w:r>
      <w:r>
        <w:t>1.6. возвращать Заказчику неиспользованные документы, материалы, иное имущество;</w:t>
      </w:r>
    </w:p>
    <w:p w:rsidR="00000000" w:rsidRDefault="00D506B4">
      <w:pPr>
        <w:pStyle w:val="just"/>
      </w:pPr>
      <w:r>
        <w:t>3.1.7. при проведении переговоров соблюдать нормы деловой этики, этики делового общения, придерживаться делового стиля одежды и иметь опрятный внешний вид, не допускать умален</w:t>
      </w:r>
      <w:r>
        <w:t>ия деловой репутации Заказчика и рекламодателя;</w:t>
      </w:r>
    </w:p>
    <w:p w:rsidR="00000000" w:rsidRDefault="00D506B4">
      <w:pPr>
        <w:pStyle w:val="just"/>
      </w:pPr>
      <w:r>
        <w:t>3.1.8. заблаговременно сообщать Заказчику о своей невозможности выполнять работу в тот или иной период времени календарной недели;</w:t>
      </w:r>
    </w:p>
    <w:p w:rsidR="00000000" w:rsidRDefault="00D506B4">
      <w:pPr>
        <w:pStyle w:val="just"/>
      </w:pPr>
      <w:r>
        <w:t>3.1.9. исполнять данное ему поручение в соответствии с указаниями Заказчика;</w:t>
      </w:r>
    </w:p>
    <w:p w:rsidR="00000000" w:rsidRDefault="00D506B4">
      <w:pPr>
        <w:pStyle w:val="just"/>
      </w:pPr>
      <w:r>
        <w:t>3.1.10. сообщать Заказчику все сведения о ходе исполнения поручения, предоставлять отчеты о деятельности;</w:t>
      </w:r>
    </w:p>
    <w:p w:rsidR="00000000" w:rsidRDefault="00D506B4">
      <w:pPr>
        <w:pStyle w:val="just"/>
      </w:pPr>
      <w:r>
        <w:t>3.1.11. использовать предоставленные ему документы, материалы, иное имущество исключительно в соответствии с условиями настоящего Договора;</w:t>
      </w:r>
    </w:p>
    <w:p w:rsidR="00000000" w:rsidRDefault="00D506B4">
      <w:pPr>
        <w:pStyle w:val="just"/>
      </w:pPr>
      <w:r>
        <w:t>3.1.12. пе</w:t>
      </w:r>
      <w:r>
        <w:t>редавать Заказчику необходимую информацию, полученную от третьих лиц;</w:t>
      </w:r>
    </w:p>
    <w:p w:rsidR="00000000" w:rsidRDefault="00D506B4">
      <w:pPr>
        <w:pStyle w:val="just"/>
      </w:pPr>
      <w:r>
        <w:t>3.1.13. не заключать субагентские договоры с другими лицами, выполнять работу лично;</w:t>
      </w:r>
    </w:p>
    <w:p w:rsidR="00000000" w:rsidRDefault="00D506B4">
      <w:pPr>
        <w:pStyle w:val="just"/>
      </w:pPr>
      <w:r>
        <w:t>3.1.14. не заключать с другими заказчиками (или принципалами) аналогичных договоров, которые должны и</w:t>
      </w:r>
      <w:r>
        <w:t>сполняться на территории, полностью или частично совпадающей с территорией, указанной в настоящем Договоре;</w:t>
      </w:r>
    </w:p>
    <w:p w:rsidR="00000000" w:rsidRDefault="00D506B4">
      <w:pPr>
        <w:pStyle w:val="just"/>
      </w:pPr>
      <w:r>
        <w:t>3.1.15. немедленно устранять обнаруженные недостатки своей деятельности;</w:t>
      </w:r>
    </w:p>
    <w:p w:rsidR="00000000" w:rsidRDefault="00D506B4">
      <w:pPr>
        <w:pStyle w:val="just"/>
      </w:pPr>
      <w:r>
        <w:t>3.1.16. не разглашать ставшие ему известными сведения, составляющие коммерч</w:t>
      </w:r>
      <w:r>
        <w:t>ескую или служебную тайну Заказчика и его клиента;</w:t>
      </w:r>
    </w:p>
    <w:p w:rsidR="00000000" w:rsidRDefault="00D506B4">
      <w:pPr>
        <w:pStyle w:val="just"/>
      </w:pPr>
      <w:r>
        <w:t>3.1.17. установить и поддерживать регулярную связь с Заказчиком, участвовать в проводимых по инициативе Заказчика встречах других исполнителей (или агентов), семинарах и иных мероприятиях, касающихся деяте</w:t>
      </w:r>
      <w:r>
        <w:t>льности Заказчика, для целей которой заключен настоящий Договор;</w:t>
      </w:r>
    </w:p>
    <w:p w:rsidR="00000000" w:rsidRDefault="00D506B4">
      <w:pPr>
        <w:pStyle w:val="just"/>
      </w:pPr>
      <w:r>
        <w:t>3.1.18. исполнять иные обязанности, которые в соответствии с настоящим Договором и законом возлагаются на Исполнителя или следуют из обычаев делового оборота, в том числе вытекают из решений,</w:t>
      </w:r>
      <w:r>
        <w:t xml:space="preserve"> принятых на мероприятиях, предусмотренных пунктом 3.1.17 настоящего Договора.</w:t>
      </w:r>
    </w:p>
    <w:p w:rsidR="00000000" w:rsidRDefault="00D506B4">
      <w:pPr>
        <w:pStyle w:val="just"/>
      </w:pPr>
      <w:r>
        <w:t>3.2. Заказчик обязуется:</w:t>
      </w:r>
    </w:p>
    <w:p w:rsidR="00000000" w:rsidRDefault="00D506B4">
      <w:pPr>
        <w:pStyle w:val="just"/>
      </w:pPr>
      <w:r>
        <w:t>3.2.1. сообщать Исполнителю все сведения, необходимые для оказания услуг;</w:t>
      </w:r>
    </w:p>
    <w:p w:rsidR="00000000" w:rsidRDefault="00D506B4">
      <w:pPr>
        <w:pStyle w:val="just"/>
      </w:pPr>
      <w:r>
        <w:t>3.2.2. обеспечивать Исполнителя документами, материалами и техническими средст</w:t>
      </w:r>
      <w:r>
        <w:t>вами, необходимыми для исполнения обязательств по настоящему Договору;</w:t>
      </w:r>
    </w:p>
    <w:p w:rsidR="00000000" w:rsidRDefault="00D506B4">
      <w:pPr>
        <w:pStyle w:val="just"/>
      </w:pPr>
      <w:r>
        <w:t>3.2.3. принимать от Исполнителя неиспользованные документы, материалы, иное имущество;</w:t>
      </w:r>
    </w:p>
    <w:p w:rsidR="00000000" w:rsidRDefault="00D506B4">
      <w:pPr>
        <w:pStyle w:val="just"/>
      </w:pPr>
      <w:r>
        <w:t>3.2.4. выплачивать Исполнителю предусмотренное настоящим Договором вознаграждение;</w:t>
      </w:r>
    </w:p>
    <w:p w:rsidR="00000000" w:rsidRDefault="00D506B4">
      <w:pPr>
        <w:pStyle w:val="just"/>
      </w:pPr>
      <w:r>
        <w:t>3.2.5. проверят</w:t>
      </w:r>
      <w:r>
        <w:t>ь во всякое время ход и качество оказания услуг;</w:t>
      </w:r>
    </w:p>
    <w:p w:rsidR="00000000" w:rsidRDefault="00D506B4">
      <w:pPr>
        <w:pStyle w:val="just"/>
      </w:pPr>
      <w:r>
        <w:t>3.2.6. при отсутствии возражений принимать (утверждать) отчеты Исполнителя.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4. Размер и порядок выплаты вознаграждения</w:t>
      </w:r>
    </w:p>
    <w:p w:rsidR="00000000" w:rsidRDefault="00D506B4">
      <w:pPr>
        <w:pStyle w:val="just"/>
      </w:pPr>
      <w:r>
        <w:t>4.1. Исполнителю устанавливается вознаграждение из расчета 00000 (сумма прописью</w:t>
      </w:r>
      <w:r>
        <w:t>) рублей в _______ (час/день/месяц - указать нужное) без учета налогов.</w:t>
      </w:r>
    </w:p>
    <w:p w:rsidR="00000000" w:rsidRDefault="00D506B4">
      <w:pPr>
        <w:pStyle w:val="just"/>
      </w:pPr>
      <w:r>
        <w:t>В случае неисполнения обязательств Исполнителем в течение определенного календарного дня, вознаграждение выплачивается пропорционально количеству времени (часов, дней), в течение котор</w:t>
      </w:r>
      <w:r>
        <w:t>ых работа выполнялась.</w:t>
      </w:r>
    </w:p>
    <w:p w:rsidR="00000000" w:rsidRDefault="00D506B4">
      <w:pPr>
        <w:pStyle w:val="just"/>
      </w:pPr>
      <w:r>
        <w:t xml:space="preserve">4.2. Исполнитель представляет отчет в течение 5 (пяти) дней после </w:t>
      </w:r>
      <w:r>
        <w:t>окончания срока действия настоящего Договора, а если срок действия настоящего Договора составляет более одного месяца - также ежемесячно в течение 5 (пяти) дней после окончания каждого календарного месяца. Отчет утверждается Заказчиком в течение 5 (пяти) д</w:t>
      </w:r>
      <w:r>
        <w:t>ней с момента предоставления.</w:t>
      </w:r>
    </w:p>
    <w:p w:rsidR="00000000" w:rsidRDefault="00D506B4">
      <w:pPr>
        <w:pStyle w:val="just"/>
      </w:pPr>
      <w:r>
        <w:t>4.3. Акт об оказанных услугах подписывается сторонами в течение 5 (пяти) дней с момента утверждения Заказчиком отчета Исполнителя.</w:t>
      </w:r>
    </w:p>
    <w:p w:rsidR="00000000" w:rsidRDefault="00D506B4">
      <w:pPr>
        <w:pStyle w:val="just"/>
      </w:pPr>
      <w:r>
        <w:t>4.4. Вознаграждение выплачивается в течение 10 (десяти) дней с момента подписания сторонами акт</w:t>
      </w:r>
      <w:r>
        <w:t>а об оказанных услугах, при условии принятия (утверждения) Заказчиком отчета Исполнителя.</w:t>
      </w:r>
    </w:p>
    <w:p w:rsidR="00000000" w:rsidRDefault="00D506B4">
      <w:pPr>
        <w:pStyle w:val="just"/>
      </w:pPr>
      <w:r>
        <w:t>4.5. Вознаграждение выплачивается в российских рублях наличными или банковским переводом на банковский счет Исполнителя.</w:t>
      </w:r>
    </w:p>
    <w:p w:rsidR="00000000" w:rsidRDefault="00D506B4">
      <w:pPr>
        <w:pStyle w:val="just"/>
      </w:pPr>
      <w:r>
        <w:t>4.6. Вознаграждение Исполнителя включает в се</w:t>
      </w:r>
      <w:r>
        <w:t>бя расходы и издержки, понесенные им при исполнении поручения Заказчика, размер которых предварительно согласовывается с Заказчиком.</w:t>
      </w:r>
    </w:p>
    <w:p w:rsidR="00000000" w:rsidRDefault="00D506B4">
      <w:pPr>
        <w:pStyle w:val="just"/>
      </w:pPr>
      <w:r>
        <w:t>4.7. С сумм, причитающихся Исполнителю в качестве вознаграждения, Заказчик производит удержания и осуществляет выплаты в го</w:t>
      </w:r>
      <w:r>
        <w:t>сударственный бюджет и внебюджетные фонды в установленном законом порядке.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5. Ответственность и условия освобождения от нее (форс-мажор)</w:t>
      </w:r>
    </w:p>
    <w:p w:rsidR="00000000" w:rsidRDefault="00D506B4">
      <w:pPr>
        <w:pStyle w:val="just"/>
      </w:pPr>
      <w:r>
        <w:t>5.1. За неисполнение или ненадлежащее исполнение условий настоящего Договора стороны несут ответственность в со</w:t>
      </w:r>
      <w:r>
        <w:t>ответствии с настоящим Договором и законом.</w:t>
      </w:r>
    </w:p>
    <w:p w:rsidR="00000000" w:rsidRDefault="00D506B4">
      <w:pPr>
        <w:pStyle w:val="just"/>
      </w:pPr>
      <w:r>
        <w:t>5.2. За неисполнение или ненадлежащее исполнение Исполнителем своих обязательств, предусмотренных в соответствии с условиями настоящего Договора, в том числе за неуведомление им Заказчика о невозможности и причин</w:t>
      </w:r>
      <w:r>
        <w:t>ах невозможности выполнения работы в определенный период времени, Заказчик вправе взыскать с Исполнителя (удержать из вознаграждения) неустойку в размере 0,0 (прописью)% вознаграждения, предусмотренного настоящим Договором, за каждое нарушение, а также отк</w:t>
      </w:r>
      <w:r>
        <w:t>азаться от исполнения настоящего Договора в одностороннем порядке. Убытки, причиненные Заказчику, взыскиваются сверх неустойки. За длящееся нарушение предусмотренная настоящим пунктом неустойка взыскивается за каждый день.</w:t>
      </w:r>
    </w:p>
    <w:p w:rsidR="00000000" w:rsidRDefault="00D506B4">
      <w:pPr>
        <w:pStyle w:val="just"/>
      </w:pPr>
      <w:r>
        <w:t xml:space="preserve">5.3. Сторона, не исполнившая или </w:t>
      </w:r>
      <w:r>
        <w:t>ненадлежащим образом исполнившая обязательства,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в том числе те</w:t>
      </w:r>
      <w:r>
        <w:t>х, которые стороны не могли предвидеть или предотвратить разумными мерами.</w:t>
      </w:r>
    </w:p>
    <w:p w:rsidR="00000000" w:rsidRDefault="00D506B4">
      <w:pPr>
        <w:pStyle w:val="just"/>
      </w:pPr>
      <w:r>
        <w:t>5.4. Сторона, которая не в состоянии выполнить обязательства по настоящему Договору в связи с наступлением обстоятельств непреодолимой силы, обязана уведомить другую сторону в течен</w:t>
      </w:r>
      <w:r>
        <w:t>ие 10 (десяти) дней со дня, когда ей стало известно о наступлении таких обстоятельств. Сторона, не выполнившая это условие, не вправе ссылаться на обстоятельства непреодолимой силы в обоснование своего освобождения от ответственности.</w:t>
      </w:r>
    </w:p>
    <w:p w:rsidR="00000000" w:rsidRDefault="00D506B4">
      <w:pPr>
        <w:pStyle w:val="just"/>
      </w:pPr>
      <w:r>
        <w:t>5.5. При возникновени</w:t>
      </w:r>
      <w:r>
        <w:t>и обстоятельств непреодолимой силы исполнение обязательств соразмерно переносится на срок действия этих обстоятельств, если иное не предусмотрено соглашением сторон.</w:t>
      </w:r>
    </w:p>
    <w:p w:rsidR="00000000" w:rsidRDefault="00D506B4">
      <w:pPr>
        <w:pStyle w:val="just"/>
      </w:pPr>
      <w:r>
        <w:t xml:space="preserve">5.6. После прекращения действия обстоятельств непреодолимой силы сторона, для которой они </w:t>
      </w:r>
      <w:r>
        <w:t>наступили, должна немедленно, в тот же день, когда ей стало известно о прекращении таких обстоятельств, известить об этом другую сторону.</w:t>
      </w:r>
    </w:p>
    <w:p w:rsidR="00000000" w:rsidRDefault="00D506B4">
      <w:pPr>
        <w:pStyle w:val="just"/>
      </w:pPr>
      <w:r>
        <w:t>5.7. Если обстоятельства непреодолимой силы будут продолжаться более 1 (одного) месяца, каждая из сторон вправе отказа</w:t>
      </w:r>
      <w:r>
        <w:t>ться от дальнейшего исполнения обязательств по настоящему Договору.</w:t>
      </w:r>
    </w:p>
    <w:p w:rsidR="00000000" w:rsidRDefault="00D506B4">
      <w:pPr>
        <w:pStyle w:val="just"/>
      </w:pPr>
      <w:r>
        <w:t xml:space="preserve">5.8. Если сторона не направит или несвоевременно направит извещение о наступлении обстоятельств непреодолимой силы, то она обязана возместить другой стороне понесенные ею убытки. В случае </w:t>
      </w:r>
      <w:r>
        <w:t>непредставления Исполнителем указанного извещения, Заказчик вправе взыскать с Исполнителя (удержать из вознаграждения) неустойку в размере 0,0 (прописью)% вознаграждения, предусмотренного настоящим Договором; в этом случае убытки Заказчика возмещаются свер</w:t>
      </w:r>
      <w:r>
        <w:t>х неустойки.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6. Заключительные положения</w:t>
      </w:r>
    </w:p>
    <w:p w:rsidR="00000000" w:rsidRDefault="00D506B4">
      <w:pPr>
        <w:pStyle w:val="just"/>
      </w:pPr>
      <w:r>
        <w:t>6.1. Применимым правом для отношений сторон по настоящему Договору является право Российской Федерации. К правоотношениям сторон, не урегулированным настоящим Договором, применяются соответствующие положения</w:t>
      </w:r>
      <w:r>
        <w:t xml:space="preserve"> Гражданского кодекса Российской Федерации.</w:t>
      </w:r>
    </w:p>
    <w:p w:rsidR="00000000" w:rsidRDefault="00D506B4">
      <w:pPr>
        <w:pStyle w:val="just"/>
      </w:pPr>
      <w:r>
        <w:t xml:space="preserve">6.2. Любое уведомление, запрос, требование, которые могут быть направлены по условиям настоящего Договора, должны быть составлены в письменной форме и вручены либо лично под расписку и надлежащим образом приняты </w:t>
      </w:r>
      <w:r>
        <w:t>и зарегистрированы получателем, либо направлены почтовым отправлением за счет отправителя.</w:t>
      </w:r>
    </w:p>
    <w:p w:rsidR="00000000" w:rsidRDefault="00D506B4">
      <w:pPr>
        <w:pStyle w:val="just"/>
      </w:pPr>
      <w:r>
        <w:t>6.3. Условия настоящего Договора могут быть изменены или дополнены сторонами. Все приложения к настоящему Договору являются его неотъемлемой частью.</w:t>
      </w:r>
    </w:p>
    <w:p w:rsidR="00000000" w:rsidRDefault="00D506B4">
      <w:pPr>
        <w:pStyle w:val="just"/>
      </w:pPr>
      <w:r>
        <w:t>6.4. Расторжение</w:t>
      </w:r>
      <w:r>
        <w:t xml:space="preserve"> настоящего Договора или изменение его условий допускается по соглашению сторон, если иное не предусмотрено настоящим Договором.</w:t>
      </w:r>
    </w:p>
    <w:p w:rsidR="00000000" w:rsidRDefault="00D506B4">
      <w:pPr>
        <w:pStyle w:val="just"/>
      </w:pPr>
      <w:r>
        <w:t>6.5. Судебные споры по настоящему Договору разрешаются по месту нахождения Заказчика.</w:t>
      </w:r>
    </w:p>
    <w:p w:rsidR="00000000" w:rsidRDefault="00D506B4">
      <w:pPr>
        <w:pStyle w:val="just"/>
      </w:pPr>
      <w:r>
        <w:t>6.6. Территория действия и исполнения нас</w:t>
      </w:r>
      <w:r>
        <w:t>тоящего Договора: _________________________, Российская Федерация.</w:t>
      </w:r>
    </w:p>
    <w:p w:rsidR="00000000" w:rsidRDefault="00D506B4">
      <w:pPr>
        <w:pStyle w:val="just"/>
      </w:pPr>
      <w:r>
        <w:t>6.7. Настоящий Договор вступает в силу с момента его подписания обеими сторонами и действует до "___"__________ ____ г. включительно.</w:t>
      </w:r>
    </w:p>
    <w:p w:rsidR="00000000" w:rsidRDefault="00D506B4">
      <w:pPr>
        <w:pStyle w:val="just"/>
      </w:pPr>
      <w:r>
        <w:t>6.8. Настоящий Договор заключен в 2 (двух) экземплярах,</w:t>
      </w:r>
      <w:r>
        <w:t xml:space="preserve"> имеющих равную юридическую силу, по одному экземпляру для каждой из сторон.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3"/>
        <w:rPr>
          <w:rFonts w:eastAsia="Times New Roman"/>
        </w:rPr>
      </w:pPr>
      <w:r>
        <w:rPr>
          <w:rFonts w:eastAsia="Times New Roman"/>
        </w:rPr>
        <w:t>Статья 7. Реквизиты и подписи сторон</w:t>
      </w:r>
    </w:p>
    <w:p w:rsidR="00000000" w:rsidRDefault="00D506B4">
      <w:pPr>
        <w:pStyle w:val="HTML"/>
      </w:pPr>
      <w:r>
        <w:t xml:space="preserve">         Заказчик                            Исполнитель</w:t>
      </w:r>
    </w:p>
    <w:p w:rsidR="00000000" w:rsidRDefault="00D506B4">
      <w:pPr>
        <w:pStyle w:val="HTML"/>
      </w:pPr>
    </w:p>
    <w:p w:rsidR="00000000" w:rsidRDefault="00D506B4">
      <w:pPr>
        <w:pStyle w:val="HTML"/>
      </w:pPr>
      <w:r>
        <w:t xml:space="preserve">___ "___________________"        </w:t>
      </w:r>
      <w:r>
        <w:t>__________________________________________</w:t>
      </w:r>
    </w:p>
    <w:p w:rsidR="00000000" w:rsidRDefault="00D506B4">
      <w:pPr>
        <w:pStyle w:val="HTML"/>
      </w:pPr>
      <w:r>
        <w:t>(Фамилия, имя, отчество)</w:t>
      </w:r>
    </w:p>
    <w:p w:rsidR="00000000" w:rsidRDefault="00D506B4">
      <w:pPr>
        <w:pStyle w:val="HTML"/>
      </w:pPr>
    </w:p>
    <w:p w:rsidR="00000000" w:rsidRDefault="00D506B4">
      <w:pPr>
        <w:pStyle w:val="HTML"/>
      </w:pPr>
      <w:r>
        <w:t>Место нахождения:                Серия номер паспорта: ____________________</w:t>
      </w:r>
    </w:p>
    <w:p w:rsidR="00000000" w:rsidRDefault="00D506B4">
      <w:pPr>
        <w:pStyle w:val="HTML"/>
      </w:pPr>
      <w:r>
        <w:t>Почтовый адрес:                  Дата выдачи паспорта: ____________________</w:t>
      </w:r>
    </w:p>
    <w:p w:rsidR="00000000" w:rsidRDefault="00D506B4">
      <w:pPr>
        <w:pStyle w:val="HTML"/>
      </w:pPr>
      <w:r>
        <w:t>ИНН/КПП                          Вы</w:t>
      </w:r>
      <w:r>
        <w:t>давший орган: __________________________</w:t>
      </w:r>
    </w:p>
    <w:p w:rsidR="00000000" w:rsidRDefault="00D506B4">
      <w:pPr>
        <w:pStyle w:val="HTML"/>
      </w:pPr>
      <w:r>
        <w:t>Р/с                              ИНН: _____________________________________</w:t>
      </w:r>
    </w:p>
    <w:p w:rsidR="00000000" w:rsidRDefault="00D506B4">
      <w:pPr>
        <w:pStyle w:val="HTML"/>
      </w:pPr>
      <w:r>
        <w:t>Банк                             Место жительства (постоянной регистрации):</w:t>
      </w:r>
    </w:p>
    <w:p w:rsidR="00000000" w:rsidRDefault="00D506B4">
      <w:pPr>
        <w:pStyle w:val="HTML"/>
      </w:pPr>
      <w:r>
        <w:t>К/с                              ______________________________</w:t>
      </w:r>
      <w:r>
        <w:t>____________</w:t>
      </w:r>
    </w:p>
    <w:p w:rsidR="00000000" w:rsidRDefault="00D506B4">
      <w:pPr>
        <w:pStyle w:val="HTML"/>
      </w:pPr>
      <w:r>
        <w:t>БИК                              Место жительства (временной регистрации):</w:t>
      </w:r>
    </w:p>
    <w:p w:rsidR="00000000" w:rsidRDefault="00D506B4">
      <w:pPr>
        <w:pStyle w:val="HTML"/>
      </w:pPr>
      <w:r>
        <w:t>__________________________________________</w:t>
      </w:r>
    </w:p>
    <w:p w:rsidR="00000000" w:rsidRDefault="00D506B4">
      <w:pPr>
        <w:pStyle w:val="HTML"/>
      </w:pPr>
      <w:r>
        <w:t>(заполняется временно зарегистрированными)</w:t>
      </w:r>
    </w:p>
    <w:p w:rsidR="00000000" w:rsidRDefault="00D506B4">
      <w:pPr>
        <w:pStyle w:val="HTML"/>
      </w:pPr>
    </w:p>
    <w:p w:rsidR="00000000" w:rsidRDefault="00D506B4">
      <w:pPr>
        <w:pStyle w:val="HTML"/>
      </w:pPr>
      <w:r>
        <w:t>Номер страхового свидетельства</w:t>
      </w:r>
    </w:p>
    <w:p w:rsidR="00000000" w:rsidRDefault="00D506B4">
      <w:pPr>
        <w:pStyle w:val="HTML"/>
      </w:pPr>
      <w:r>
        <w:t>государственного пенсионного страхования:</w:t>
      </w:r>
    </w:p>
    <w:p w:rsidR="00000000" w:rsidRDefault="00D506B4">
      <w:pPr>
        <w:pStyle w:val="HTML"/>
      </w:pPr>
      <w:r>
        <w:t>________</w:t>
      </w:r>
      <w:r>
        <w:t>__________________________________</w:t>
      </w:r>
    </w:p>
    <w:p w:rsidR="00000000" w:rsidRDefault="00D506B4">
      <w:pPr>
        <w:pStyle w:val="HTML"/>
      </w:pPr>
    </w:p>
    <w:p w:rsidR="00000000" w:rsidRDefault="00D506B4">
      <w:pPr>
        <w:pStyle w:val="HTML"/>
      </w:pPr>
      <w:r>
        <w:t>от Заказчика:</w:t>
      </w:r>
    </w:p>
    <w:p w:rsidR="00000000" w:rsidRDefault="00D506B4">
      <w:pPr>
        <w:pStyle w:val="HTML"/>
      </w:pPr>
      <w:r>
        <w:t>_____________________________</w:t>
      </w:r>
    </w:p>
    <w:p w:rsidR="00000000" w:rsidRDefault="00D506B4">
      <w:pPr>
        <w:pStyle w:val="HTML"/>
      </w:pPr>
      <w:r>
        <w:t>Должность</w:t>
      </w:r>
    </w:p>
    <w:p w:rsidR="00000000" w:rsidRDefault="00D506B4">
      <w:pPr>
        <w:pStyle w:val="HTML"/>
      </w:pPr>
    </w:p>
    <w:p w:rsidR="00000000" w:rsidRDefault="00D506B4">
      <w:pPr>
        <w:pStyle w:val="HTML"/>
      </w:pPr>
      <w:r>
        <w:t>____________/_______________/    _________________/________________/</w:t>
      </w:r>
    </w:p>
    <w:p w:rsidR="00000000" w:rsidRDefault="00D506B4">
      <w:pPr>
        <w:pStyle w:val="HTML"/>
      </w:pPr>
      <w:r>
        <w:t>Подпись       Фамилия И.О.           Подпись         Фамилия И.О.</w:t>
      </w:r>
    </w:p>
    <w:p w:rsidR="00000000" w:rsidRDefault="00D506B4">
      <w:pPr>
        <w:pStyle w:val="HTML"/>
      </w:pPr>
      <w:r>
        <w:t xml:space="preserve">М.П.                          </w:t>
      </w:r>
      <w:r>
        <w:t xml:space="preserve">         М.П.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just"/>
      </w:pPr>
      <w:r>
        <w:t>Примечание к документу.</w:t>
      </w:r>
    </w:p>
    <w:p w:rsidR="00000000" w:rsidRDefault="00D506B4">
      <w:pPr>
        <w:pStyle w:val="just"/>
      </w:pPr>
      <w:r>
        <w:t>Договором может быть установлена форма отчета, который предусмотрен пунктом 2.6.</w:t>
      </w:r>
    </w:p>
    <w:p w:rsidR="00000000" w:rsidRDefault="00D506B4">
      <w:pPr>
        <w:pStyle w:val="just"/>
      </w:pPr>
      <w:r>
        <w:t xml:space="preserve">Если расчеты по договору будут производиться в безналичной форме, </w:t>
      </w:r>
      <w:r>
        <w:t>должны быть указаны банковские реквизиты получателя (исполнителя).</w:t>
      </w:r>
    </w:p>
    <w:p w:rsidR="00000000" w:rsidRDefault="00D506B4">
      <w:pPr>
        <w:pStyle w:val="just"/>
      </w:pPr>
      <w:r>
        <w:t>Настоящий договор может заключаться как агентский договор или договор об оказании услуг, так и являться смешанным. Приведенный образец договора является смешанным.</w:t>
      </w:r>
    </w:p>
    <w:p w:rsidR="00000000" w:rsidRDefault="00D50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6B4">
      <w:pPr>
        <w:pStyle w:val="right"/>
      </w:pPr>
      <w:r>
        <w:t xml:space="preserve">Источник - "Юридические </w:t>
      </w:r>
      <w:r>
        <w:t>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D50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https://порядокправа.рф/obrazecy/dogovor_s_reklamnym_agentom_fizicheskim_licom_konsultantom_provodyash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him_vstrechi_i_predostavlyayushhim.htm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B4"/>
    <w:rsid w:val="00D5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44BBE-39F5-4615-ABDB-5357BC00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reklamnym_agentom_fizicheskim_licom_konsultantom_provodyashhim_vstrechi_i_predostavlyayu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2077</Words>
  <Characters>11840</Characters>
  <Application>Microsoft Office Word</Application>
  <DocSecurity>0</DocSecurity>
  <Lines>98</Lines>
  <Paragraphs>27</Paragraphs>
  <ScaleCrop>false</ScaleCrop>
  <Company/>
  <LinksUpToDate>false</LinksUpToDate>
  <CharactersWithSpaces>13890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рекламным агентом (физическим лицом) - консультантом, проводящим встречи и предоставляющим консультации третьих лиц, направленные на привлечение внимания к услуге рекламодателя и на заключение с ними в последствии соответствующих сделок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2022-08-06T19:25:00Z</dcterms:created>
  <dcterms:modified xsi:type="dcterms:W3CDTF">2022-08-06T19:25:00Z</dcterms:modified>
</cp:coreProperties>
</file>